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A6" w:rsidRPr="00B67BAD" w:rsidRDefault="004E44A6" w:rsidP="004E44A6">
      <w:pPr>
        <w:tabs>
          <w:tab w:val="left" w:pos="4365"/>
        </w:tabs>
        <w:jc w:val="center"/>
        <w:rPr>
          <w:rFonts w:ascii="Times New Roman" w:hAnsi="Times New Roman" w:cs="Times New Roman"/>
          <w:b/>
          <w:sz w:val="24"/>
          <w:szCs w:val="24"/>
        </w:rPr>
      </w:pPr>
      <w:r w:rsidRPr="00B67BAD">
        <w:rPr>
          <w:rFonts w:ascii="Times New Roman" w:hAnsi="Times New Roman" w:cs="Times New Roman"/>
          <w:b/>
          <w:sz w:val="24"/>
          <w:szCs w:val="24"/>
        </w:rPr>
        <w:t xml:space="preserve">Договор </w:t>
      </w:r>
    </w:p>
    <w:p w:rsidR="004E44A6" w:rsidRPr="00B67BAD" w:rsidRDefault="004E44A6" w:rsidP="004E44A6">
      <w:pPr>
        <w:tabs>
          <w:tab w:val="left" w:pos="4365"/>
        </w:tabs>
        <w:jc w:val="center"/>
        <w:rPr>
          <w:rFonts w:ascii="Times New Roman" w:hAnsi="Times New Roman" w:cs="Times New Roman"/>
          <w:b/>
          <w:sz w:val="24"/>
          <w:szCs w:val="24"/>
        </w:rPr>
      </w:pPr>
      <w:r w:rsidRPr="00B67BAD">
        <w:rPr>
          <w:rFonts w:ascii="Times New Roman" w:hAnsi="Times New Roman" w:cs="Times New Roman"/>
          <w:b/>
          <w:sz w:val="24"/>
          <w:szCs w:val="24"/>
        </w:rPr>
        <w:t>управления многоквартирным домом</w:t>
      </w:r>
    </w:p>
    <w:p w:rsidR="004E44A6" w:rsidRPr="00B67BAD" w:rsidRDefault="004E44A6" w:rsidP="004E44A6">
      <w:pPr>
        <w:rPr>
          <w:rFonts w:ascii="Times New Roman" w:hAnsi="Times New Roman" w:cs="Times New Roman"/>
          <w:sz w:val="24"/>
          <w:szCs w:val="24"/>
        </w:rPr>
      </w:pPr>
      <w:r w:rsidRPr="00B67BAD">
        <w:rPr>
          <w:rFonts w:ascii="Times New Roman" w:hAnsi="Times New Roman" w:cs="Times New Roman"/>
          <w:sz w:val="24"/>
          <w:szCs w:val="24"/>
        </w:rPr>
        <w:t xml:space="preserve"> « 16» декабря 2013г.</w:t>
      </w:r>
    </w:p>
    <w:p w:rsidR="004E44A6" w:rsidRPr="00B67BAD" w:rsidRDefault="004E44A6" w:rsidP="004E44A6">
      <w:pPr>
        <w:ind w:firstLine="540"/>
        <w:jc w:val="both"/>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 жилищьно-коммунальное хозяйство Шубинского сельсовета  именуемое далее МУП «ЖКХ» Шубинского сельсовета</w:t>
      </w:r>
      <w:r w:rsidRPr="00B67BAD">
        <w:rPr>
          <w:rFonts w:ascii="Times New Roman" w:hAnsi="Times New Roman" w:cs="Times New Roman"/>
          <w:sz w:val="24"/>
          <w:szCs w:val="24"/>
        </w:rPr>
        <w:t xml:space="preserve"> в лице директо</w:t>
      </w:r>
      <w:r>
        <w:rPr>
          <w:rFonts w:ascii="Times New Roman" w:hAnsi="Times New Roman" w:cs="Times New Roman"/>
          <w:sz w:val="24"/>
          <w:szCs w:val="24"/>
        </w:rPr>
        <w:t>ра Молодцова Сергея Анатольевича</w:t>
      </w:r>
      <w:r w:rsidRPr="00B67BAD">
        <w:rPr>
          <w:rFonts w:ascii="Times New Roman" w:hAnsi="Times New Roman" w:cs="Times New Roman"/>
          <w:sz w:val="24"/>
          <w:szCs w:val="24"/>
        </w:rPr>
        <w:t>, действующего на основании Устава,  с одной сторо</w:t>
      </w:r>
      <w:r>
        <w:rPr>
          <w:rFonts w:ascii="Times New Roman" w:hAnsi="Times New Roman" w:cs="Times New Roman"/>
          <w:sz w:val="24"/>
          <w:szCs w:val="24"/>
        </w:rPr>
        <w:t xml:space="preserve">ны и </w:t>
      </w:r>
      <w:r w:rsidRPr="00B67BAD">
        <w:rPr>
          <w:rFonts w:ascii="Times New Roman" w:hAnsi="Times New Roman" w:cs="Times New Roman"/>
          <w:sz w:val="24"/>
          <w:szCs w:val="24"/>
        </w:rPr>
        <w:t>собственни</w:t>
      </w:r>
      <w:r>
        <w:rPr>
          <w:rFonts w:ascii="Times New Roman" w:hAnsi="Times New Roman" w:cs="Times New Roman"/>
          <w:sz w:val="24"/>
          <w:szCs w:val="24"/>
        </w:rPr>
        <w:t>ки</w:t>
      </w:r>
      <w:r w:rsidRPr="00B67BAD">
        <w:rPr>
          <w:rFonts w:ascii="Times New Roman" w:hAnsi="Times New Roman" w:cs="Times New Roman"/>
          <w:sz w:val="24"/>
          <w:szCs w:val="24"/>
        </w:rPr>
        <w:t xml:space="preserve"> жилых помещений (кварти</w:t>
      </w:r>
      <w:r w:rsidR="004564A8">
        <w:rPr>
          <w:rFonts w:ascii="Times New Roman" w:hAnsi="Times New Roman" w:cs="Times New Roman"/>
          <w:sz w:val="24"/>
          <w:szCs w:val="24"/>
        </w:rPr>
        <w:t>р) № 1,2</w:t>
      </w:r>
      <w:r w:rsidR="00D96BC6">
        <w:rPr>
          <w:rFonts w:ascii="Times New Roman" w:hAnsi="Times New Roman" w:cs="Times New Roman"/>
          <w:sz w:val="24"/>
          <w:szCs w:val="24"/>
        </w:rPr>
        <w:t>,</w:t>
      </w:r>
      <w:r>
        <w:rPr>
          <w:rFonts w:ascii="Times New Roman" w:hAnsi="Times New Roman" w:cs="Times New Roman"/>
          <w:sz w:val="24"/>
          <w:szCs w:val="24"/>
        </w:rPr>
        <w:t>3</w:t>
      </w:r>
      <w:r w:rsidR="000B7396">
        <w:rPr>
          <w:rFonts w:ascii="Times New Roman" w:hAnsi="Times New Roman" w:cs="Times New Roman"/>
          <w:sz w:val="24"/>
          <w:szCs w:val="24"/>
        </w:rPr>
        <w:t>,</w:t>
      </w:r>
      <w:r w:rsidR="004564A8">
        <w:rPr>
          <w:rFonts w:ascii="Times New Roman" w:hAnsi="Times New Roman" w:cs="Times New Roman"/>
          <w:sz w:val="24"/>
          <w:szCs w:val="24"/>
        </w:rPr>
        <w:t>4,5</w:t>
      </w:r>
      <w:r w:rsidR="00246D26">
        <w:rPr>
          <w:rFonts w:ascii="Times New Roman" w:hAnsi="Times New Roman" w:cs="Times New Roman"/>
          <w:sz w:val="24"/>
          <w:szCs w:val="24"/>
        </w:rPr>
        <w:t>(муниципальная)</w:t>
      </w:r>
      <w:r>
        <w:rPr>
          <w:rFonts w:ascii="Times New Roman" w:hAnsi="Times New Roman" w:cs="Times New Roman"/>
          <w:sz w:val="24"/>
          <w:szCs w:val="24"/>
        </w:rPr>
        <w:t>,6,7</w:t>
      </w:r>
      <w:r w:rsidR="004564A8">
        <w:rPr>
          <w:rFonts w:ascii="Times New Roman" w:hAnsi="Times New Roman" w:cs="Times New Roman"/>
          <w:sz w:val="24"/>
          <w:szCs w:val="24"/>
        </w:rPr>
        <w:t>,</w:t>
      </w:r>
      <w:r>
        <w:rPr>
          <w:rFonts w:ascii="Times New Roman" w:hAnsi="Times New Roman" w:cs="Times New Roman"/>
          <w:sz w:val="24"/>
          <w:szCs w:val="24"/>
        </w:rPr>
        <w:t>8</w:t>
      </w:r>
      <w:r w:rsidR="00246D26">
        <w:rPr>
          <w:rFonts w:ascii="Times New Roman" w:hAnsi="Times New Roman" w:cs="Times New Roman"/>
          <w:sz w:val="24"/>
          <w:szCs w:val="24"/>
        </w:rPr>
        <w:t>(муниципальная),</w:t>
      </w:r>
      <w:r w:rsidR="000B7396">
        <w:rPr>
          <w:rFonts w:ascii="Times New Roman" w:hAnsi="Times New Roman" w:cs="Times New Roman"/>
          <w:sz w:val="24"/>
          <w:szCs w:val="24"/>
        </w:rPr>
        <w:t>9</w:t>
      </w:r>
      <w:r w:rsidR="00246D26">
        <w:rPr>
          <w:rFonts w:ascii="Times New Roman" w:hAnsi="Times New Roman" w:cs="Times New Roman"/>
          <w:sz w:val="24"/>
          <w:szCs w:val="24"/>
        </w:rPr>
        <w:t>(муниципальная)</w:t>
      </w:r>
      <w:r w:rsidR="00975111">
        <w:rPr>
          <w:rFonts w:ascii="Times New Roman" w:hAnsi="Times New Roman" w:cs="Times New Roman"/>
          <w:sz w:val="24"/>
          <w:szCs w:val="24"/>
        </w:rPr>
        <w:t>,10,11</w:t>
      </w:r>
      <w:r w:rsidR="000B7396">
        <w:rPr>
          <w:rFonts w:ascii="Times New Roman" w:hAnsi="Times New Roman" w:cs="Times New Roman"/>
          <w:sz w:val="24"/>
          <w:szCs w:val="24"/>
        </w:rPr>
        <w:t>,12,13,14,15,16</w:t>
      </w:r>
      <w:r w:rsidR="00975111">
        <w:rPr>
          <w:rFonts w:ascii="Times New Roman" w:hAnsi="Times New Roman" w:cs="Times New Roman"/>
          <w:sz w:val="24"/>
          <w:szCs w:val="24"/>
        </w:rPr>
        <w:t>,</w:t>
      </w:r>
      <w:r w:rsidRPr="00B67BAD">
        <w:rPr>
          <w:rFonts w:ascii="Times New Roman" w:hAnsi="Times New Roman" w:cs="Times New Roman"/>
          <w:sz w:val="24"/>
          <w:szCs w:val="24"/>
        </w:rPr>
        <w:t xml:space="preserve"> находящихся по адресу : Ново</w:t>
      </w:r>
      <w:r>
        <w:rPr>
          <w:rFonts w:ascii="Times New Roman" w:hAnsi="Times New Roman" w:cs="Times New Roman"/>
          <w:sz w:val="24"/>
          <w:szCs w:val="24"/>
        </w:rPr>
        <w:t>сибирская область, Барабинский ра</w:t>
      </w:r>
      <w:r w:rsidR="000B7396">
        <w:rPr>
          <w:rFonts w:ascii="Times New Roman" w:hAnsi="Times New Roman" w:cs="Times New Roman"/>
          <w:sz w:val="24"/>
          <w:szCs w:val="24"/>
        </w:rPr>
        <w:t>йон, с.Шубинское,ул. Шко</w:t>
      </w:r>
      <w:r w:rsidR="00246D26">
        <w:rPr>
          <w:rFonts w:ascii="Times New Roman" w:hAnsi="Times New Roman" w:cs="Times New Roman"/>
          <w:sz w:val="24"/>
          <w:szCs w:val="24"/>
        </w:rPr>
        <w:t>льная 13</w:t>
      </w:r>
      <w:r w:rsidRPr="00B67BAD">
        <w:rPr>
          <w:rFonts w:ascii="Times New Roman" w:hAnsi="Times New Roman" w:cs="Times New Roman"/>
          <w:sz w:val="24"/>
          <w:szCs w:val="24"/>
        </w:rPr>
        <w:t xml:space="preserve"> далее вместе именуемые "Стороны", заключили настоящий Договор управления многоквартирным домом (далее - Договор) о нижеследующем.</w:t>
      </w:r>
    </w:p>
    <w:p w:rsidR="004E44A6" w:rsidRPr="00B67BAD" w:rsidRDefault="004E44A6" w:rsidP="004E44A6">
      <w:pPr>
        <w:pStyle w:val="3"/>
        <w:keepNext w:val="0"/>
        <w:keepLines/>
        <w:numPr>
          <w:ilvl w:val="0"/>
          <w:numId w:val="1"/>
        </w:numPr>
        <w:suppressAutoHyphens/>
        <w:spacing w:before="0" w:after="0"/>
        <w:jc w:val="center"/>
        <w:rPr>
          <w:rFonts w:ascii="Times New Roman" w:hAnsi="Times New Roman"/>
          <w:sz w:val="24"/>
          <w:szCs w:val="24"/>
          <w:lang w:val="ru-RU"/>
        </w:rPr>
      </w:pPr>
      <w:r w:rsidRPr="00B67BAD">
        <w:rPr>
          <w:rFonts w:ascii="Times New Roman" w:hAnsi="Times New Roman"/>
          <w:sz w:val="24"/>
          <w:szCs w:val="24"/>
        </w:rPr>
        <w:t>О</w:t>
      </w:r>
      <w:r w:rsidRPr="00B67BAD">
        <w:rPr>
          <w:rFonts w:ascii="Times New Roman" w:hAnsi="Times New Roman"/>
          <w:sz w:val="24"/>
          <w:szCs w:val="24"/>
          <w:lang w:val="ru-RU"/>
        </w:rPr>
        <w:t>БЩИЕ ПОЛОЖЕНИЯ</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1.1. Настоящий Договор заключен в целях обеспечения благоприятных и безопасных условий проживания граждан в многоквартирном доме, обеспечения сохранности, управления, надлежащего содержания и ремонта общего имущества в многоквартирном доме, а также обеспечения «Собственника» жилищными и коммунальными услугами.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1.2. Настоящий Договор заключен на основании протокола </w:t>
      </w:r>
      <w:r>
        <w:rPr>
          <w:rFonts w:ascii="Times New Roman" w:hAnsi="Times New Roman" w:cs="Times New Roman"/>
          <w:sz w:val="24"/>
          <w:szCs w:val="24"/>
        </w:rPr>
        <w:t>общего собрания собственников, пров</w:t>
      </w:r>
      <w:r w:rsidR="004564A8">
        <w:rPr>
          <w:rFonts w:ascii="Times New Roman" w:hAnsi="Times New Roman" w:cs="Times New Roman"/>
          <w:sz w:val="24"/>
          <w:szCs w:val="24"/>
        </w:rPr>
        <w:t>ед</w:t>
      </w:r>
      <w:r w:rsidR="00246D26">
        <w:rPr>
          <w:rFonts w:ascii="Times New Roman" w:hAnsi="Times New Roman" w:cs="Times New Roman"/>
          <w:sz w:val="24"/>
          <w:szCs w:val="24"/>
        </w:rPr>
        <w:t>енного «12</w:t>
      </w:r>
      <w:r>
        <w:rPr>
          <w:rFonts w:ascii="Times New Roman" w:hAnsi="Times New Roman" w:cs="Times New Roman"/>
          <w:sz w:val="24"/>
          <w:szCs w:val="24"/>
        </w:rPr>
        <w:t>» декабря 2013года.</w:t>
      </w:r>
    </w:p>
    <w:p w:rsidR="004E44A6" w:rsidRPr="00B67BAD" w:rsidRDefault="004E44A6" w:rsidP="004E44A6">
      <w:pPr>
        <w:pStyle w:val="ConsPlusNonformat"/>
        <w:spacing w:after="0"/>
        <w:ind w:firstLine="708"/>
        <w:jc w:val="both"/>
        <w:rPr>
          <w:rFonts w:ascii="Times New Roman" w:hAnsi="Times New Roman" w:cs="Times New Roman"/>
          <w:sz w:val="24"/>
          <w:szCs w:val="24"/>
        </w:rPr>
      </w:pPr>
    </w:p>
    <w:p w:rsidR="004E44A6" w:rsidRPr="00B67BAD" w:rsidRDefault="004E44A6" w:rsidP="004E44A6">
      <w:pPr>
        <w:pStyle w:val="ConsPlusNonformat"/>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Pr="00B67BAD">
        <w:rPr>
          <w:rFonts w:ascii="Times New Roman" w:hAnsi="Times New Roman" w:cs="Times New Roman"/>
          <w:sz w:val="24"/>
          <w:szCs w:val="24"/>
        </w:rPr>
        <w:t xml:space="preserve">. </w:t>
      </w:r>
      <w:r w:rsidRPr="00B67BAD">
        <w:rPr>
          <w:rFonts w:ascii="Times New Roman" w:hAnsi="Times New Roman" w:cs="Times New Roman"/>
          <w:color w:val="000000"/>
          <w:sz w:val="24"/>
          <w:szCs w:val="24"/>
        </w:rPr>
        <w:t>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гражданского законодательства РФ.</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Pr>
          <w:rFonts w:ascii="Times New Roman" w:hAnsi="Times New Roman" w:cs="Times New Roman"/>
          <w:sz w:val="24"/>
          <w:szCs w:val="24"/>
        </w:rPr>
        <w:t>1.4</w:t>
      </w:r>
      <w:r w:rsidRPr="00B67BAD">
        <w:rPr>
          <w:rFonts w:ascii="Times New Roman" w:hAnsi="Times New Roman" w:cs="Times New Roman"/>
          <w:sz w:val="24"/>
          <w:szCs w:val="24"/>
        </w:rPr>
        <w:t xml:space="preserve">. Состав общего имущества многоквартирного дома на момент заключения настоящего Договора определяется Постановлением Правительства от 13 августа </w:t>
      </w:r>
      <w:smartTag w:uri="urn:schemas-microsoft-com:office:smarttags" w:element="metricconverter">
        <w:smartTagPr>
          <w:attr w:name="ProductID" w:val="2006 г"/>
        </w:smartTagPr>
        <w:r w:rsidRPr="00B67BAD">
          <w:rPr>
            <w:rFonts w:ascii="Times New Roman" w:hAnsi="Times New Roman" w:cs="Times New Roman"/>
            <w:sz w:val="24"/>
            <w:szCs w:val="24"/>
          </w:rPr>
          <w:t>2006 г</w:t>
        </w:r>
      </w:smartTag>
      <w:r w:rsidRPr="00B67BAD">
        <w:rPr>
          <w:rFonts w:ascii="Times New Roman" w:hAnsi="Times New Roman" w:cs="Times New Roman"/>
          <w:sz w:val="24"/>
          <w:szCs w:val="24"/>
        </w:rPr>
        <w:t>.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Жилищным кодексом РФ.</w:t>
      </w:r>
    </w:p>
    <w:p w:rsidR="004E44A6" w:rsidRPr="00B67BAD" w:rsidRDefault="004E44A6" w:rsidP="004E44A6">
      <w:pPr>
        <w:pStyle w:val="3"/>
        <w:keepLines/>
        <w:numPr>
          <w:ilvl w:val="0"/>
          <w:numId w:val="1"/>
        </w:numPr>
        <w:suppressAutoHyphens/>
        <w:spacing w:after="0"/>
        <w:jc w:val="center"/>
        <w:rPr>
          <w:rFonts w:ascii="Times New Roman" w:hAnsi="Times New Roman"/>
          <w:color w:val="000000"/>
          <w:sz w:val="24"/>
          <w:szCs w:val="24"/>
          <w:lang w:val="ru-RU"/>
        </w:rPr>
      </w:pPr>
      <w:r w:rsidRPr="00B67BAD">
        <w:rPr>
          <w:rFonts w:ascii="Times New Roman" w:hAnsi="Times New Roman"/>
          <w:color w:val="000000"/>
          <w:sz w:val="24"/>
          <w:szCs w:val="24"/>
          <w:lang w:val="ru-RU"/>
        </w:rPr>
        <w:t>ПРЕДМЕТ ДОГОВОРА</w:t>
      </w:r>
    </w:p>
    <w:p w:rsidR="004E44A6" w:rsidRPr="00B67BAD" w:rsidRDefault="004E44A6" w:rsidP="004E44A6">
      <w:pPr>
        <w:pStyle w:val="ConsPlusNonformat"/>
        <w:spacing w:after="0"/>
        <w:ind w:firstLine="709"/>
        <w:jc w:val="both"/>
        <w:rPr>
          <w:rFonts w:ascii="Times New Roman" w:hAnsi="Times New Roman" w:cs="Times New Roman"/>
          <w:sz w:val="24"/>
          <w:szCs w:val="24"/>
        </w:rPr>
      </w:pPr>
      <w:r w:rsidRPr="00B67BAD">
        <w:rPr>
          <w:rFonts w:ascii="Times New Roman" w:hAnsi="Times New Roman" w:cs="Times New Roman"/>
          <w:sz w:val="24"/>
          <w:szCs w:val="24"/>
        </w:rPr>
        <w:t>2.1. «Собственник» поруча</w:t>
      </w:r>
      <w:r>
        <w:rPr>
          <w:rFonts w:ascii="Times New Roman" w:hAnsi="Times New Roman" w:cs="Times New Roman"/>
          <w:sz w:val="24"/>
          <w:szCs w:val="24"/>
        </w:rPr>
        <w:t xml:space="preserve">ет, а МУП «ЖКХ» Шубинского сельсовета </w:t>
      </w:r>
      <w:r w:rsidRPr="00B67BAD">
        <w:rPr>
          <w:rFonts w:ascii="Times New Roman" w:hAnsi="Times New Roman" w:cs="Times New Roman"/>
          <w:sz w:val="24"/>
          <w:szCs w:val="24"/>
        </w:rPr>
        <w:t>принимает на себя обязательства совершать от имени и за счет «Собственника» все необходимые юридические и фактические действия, направленные на  выполнение работ по надлежащему содержанию и ремонту общего имущества в многоквартирном доме, по предоставлению коммунальных услуг «Собственнику» (лицу, пользующемуся помещением на основании  соглашения с «Собственником» данного помещения), а также осуществлять иную деятельность, направленную на достижение целей управления многоквартирным домом.</w:t>
      </w:r>
    </w:p>
    <w:p w:rsidR="004E44A6" w:rsidRPr="00B67BAD" w:rsidRDefault="004E44A6" w:rsidP="004E44A6">
      <w:pPr>
        <w:pStyle w:val="ConsPlusNonformat"/>
        <w:spacing w:after="0"/>
        <w:ind w:firstLine="709"/>
        <w:jc w:val="both"/>
        <w:rPr>
          <w:rFonts w:ascii="Times New Roman" w:hAnsi="Times New Roman" w:cs="Times New Roman"/>
          <w:sz w:val="24"/>
          <w:szCs w:val="24"/>
        </w:rPr>
      </w:pPr>
      <w:r>
        <w:rPr>
          <w:rFonts w:ascii="Times New Roman" w:hAnsi="Times New Roman" w:cs="Times New Roman"/>
          <w:sz w:val="24"/>
          <w:szCs w:val="24"/>
        </w:rPr>
        <w:t>2.2</w:t>
      </w:r>
      <w:r w:rsidRPr="00B67BAD">
        <w:rPr>
          <w:rFonts w:ascii="Times New Roman" w:hAnsi="Times New Roman" w:cs="Times New Roman"/>
          <w:sz w:val="24"/>
          <w:szCs w:val="24"/>
        </w:rPr>
        <w:t>. Перечень обязательных работ</w:t>
      </w:r>
      <w:r>
        <w:rPr>
          <w:rFonts w:ascii="Times New Roman" w:hAnsi="Times New Roman" w:cs="Times New Roman"/>
          <w:sz w:val="24"/>
          <w:szCs w:val="24"/>
        </w:rPr>
        <w:t xml:space="preserve"> и услуг по содержанию </w:t>
      </w:r>
      <w:r w:rsidRPr="00B67BAD">
        <w:rPr>
          <w:rFonts w:ascii="Times New Roman" w:hAnsi="Times New Roman" w:cs="Times New Roman"/>
          <w:sz w:val="24"/>
          <w:szCs w:val="24"/>
        </w:rPr>
        <w:t xml:space="preserve"> общего имущества собственников помещений в многоквартирном доме, предоставляемых «Собственнику», при</w:t>
      </w:r>
      <w:r>
        <w:rPr>
          <w:rFonts w:ascii="Times New Roman" w:hAnsi="Times New Roman" w:cs="Times New Roman"/>
          <w:sz w:val="24"/>
          <w:szCs w:val="24"/>
        </w:rPr>
        <w:t>веден в Приложении 1</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2.3</w:t>
      </w:r>
      <w:r w:rsidRPr="00B67BAD">
        <w:rPr>
          <w:rFonts w:ascii="Times New Roman" w:hAnsi="Times New Roman" w:cs="Times New Roman"/>
          <w:sz w:val="24"/>
          <w:szCs w:val="24"/>
        </w:rPr>
        <w:t>. Перечень услуг и работ по настоящему Договору может быть изменен в соответствии с изменением законодательства путем заключения  дополнительного соглашения  к настоящему Договору, составленного в 2-х экземплярах и подписанного «Сторонами».</w:t>
      </w:r>
    </w:p>
    <w:p w:rsidR="004E44A6" w:rsidRPr="00B67BAD" w:rsidRDefault="004E44A6" w:rsidP="004E44A6">
      <w:pPr>
        <w:pStyle w:val="ConsPlusNonformat"/>
        <w:spacing w:after="0"/>
        <w:ind w:firstLine="709"/>
        <w:jc w:val="both"/>
        <w:rPr>
          <w:rFonts w:ascii="Times New Roman" w:hAnsi="Times New Roman" w:cs="Times New Roman"/>
          <w:sz w:val="24"/>
          <w:szCs w:val="24"/>
        </w:rPr>
      </w:pPr>
    </w:p>
    <w:p w:rsidR="004E44A6" w:rsidRPr="00B67BAD" w:rsidRDefault="004E44A6" w:rsidP="004E44A6">
      <w:pPr>
        <w:pStyle w:val="article"/>
        <w:keepLines/>
        <w:suppressAutoHyphens/>
        <w:spacing w:after="0"/>
        <w:ind w:left="0" w:firstLine="567"/>
        <w:jc w:val="center"/>
        <w:rPr>
          <w:rFonts w:ascii="Times New Roman" w:hAnsi="Times New Roman"/>
          <w:b/>
          <w:bCs/>
          <w:color w:val="auto"/>
          <w:sz w:val="24"/>
          <w:szCs w:val="24"/>
          <w:lang w:val="ru-RU"/>
        </w:rPr>
      </w:pPr>
      <w:r w:rsidRPr="00B67BAD">
        <w:rPr>
          <w:rFonts w:ascii="Times New Roman" w:hAnsi="Times New Roman"/>
          <w:b/>
          <w:bCs/>
          <w:color w:val="auto"/>
          <w:sz w:val="24"/>
          <w:szCs w:val="24"/>
          <w:lang w:val="ru-RU"/>
        </w:rPr>
        <w:t>3. ОБЯЗАННОСТИ СТОРОН</w:t>
      </w:r>
    </w:p>
    <w:p w:rsidR="004E44A6" w:rsidRPr="00B67BAD" w:rsidRDefault="004E44A6" w:rsidP="004E44A6">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b/>
          <w:sz w:val="24"/>
          <w:szCs w:val="24"/>
        </w:rPr>
        <w:t>3.1. Обязанности «Сторон»:</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3.1.1.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3.1.2. Создавать и обеспечивать благоприятные и безопасные условия для проживания граждан, деятельности организаций, находящихся в нежилых помещениях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b/>
          <w:sz w:val="24"/>
          <w:szCs w:val="24"/>
        </w:rPr>
        <w:t>3.2. Обязанности «Собственника»: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3.2.1. Использовать помещения, находящиеся в его собственности, а также общее имущество в многоквартирном доме в соответствии с их назначением.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3.2.2. Участвовать в расходах на содержание общего имущества в многоквартирном доме соразмерно своей доле в праве общей собственности на это имущество.</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3.2.3. Своевременно, в порядке, установленном решением общего собрания собственников помещений, оплачивать предоставленные ему по настоящему Договору услуги. Воз</w:t>
      </w:r>
      <w:r>
        <w:rPr>
          <w:rFonts w:ascii="Times New Roman" w:hAnsi="Times New Roman" w:cs="Times New Roman"/>
          <w:sz w:val="24"/>
          <w:szCs w:val="24"/>
        </w:rPr>
        <w:t xml:space="preserve">мещать МУП «ЖКХ» </w:t>
      </w:r>
      <w:r w:rsidRPr="00B67BAD">
        <w:rPr>
          <w:rFonts w:ascii="Times New Roman" w:hAnsi="Times New Roman" w:cs="Times New Roman"/>
          <w:sz w:val="24"/>
          <w:szCs w:val="24"/>
        </w:rPr>
        <w:t xml:space="preserve"> расходы, связанные с исполнением настоящего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3.2.4. Обеспечивать доступ в принадлежащее(ие) на праве собственности помещение(я) для своевременного осмотра, обслуживания и ремонта внутридомовых систем инженерного оборудования, конструктивных элементов дома, приборов учета, устранения аварий и контроля имеющих соответствующие полномочия работников «Управляющей организации» и должностных лиц контролирующих организаций.</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3.2.5. Незамедлительно сообщ</w:t>
      </w:r>
      <w:r>
        <w:rPr>
          <w:rFonts w:ascii="Times New Roman" w:hAnsi="Times New Roman" w:cs="Times New Roman"/>
          <w:sz w:val="24"/>
          <w:szCs w:val="24"/>
        </w:rPr>
        <w:t xml:space="preserve">ать в МУП «ЖКХ» </w:t>
      </w:r>
      <w:r w:rsidRPr="00B67BAD">
        <w:rPr>
          <w:rFonts w:ascii="Times New Roman" w:hAnsi="Times New Roman" w:cs="Times New Roman"/>
          <w:sz w:val="24"/>
          <w:szCs w:val="24"/>
        </w:rPr>
        <w:t>об обнаружении неисправности сетей, оборудования, приборов учета, снижении параметров качества коммунальных услуг, ведущих к нарушению комфортности проживания, создающих угрозу жизни и здоровью, безопасности граждан.</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3.2.6. За свой счет производить текущий ремонт занимаемого помещения, а также ремонт общего имущества, в случае его повреждения по своей вине.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3.2.7. Своевременно самостоятельно осуществлять снятие показаний квартирных (индивидуальных) приборов учета и предоставлять «Управляющей организации» в установленные сроки или в заранее согласованное с «Управляющей организацией» время обеспечить допуск для снятия показаний представ</w:t>
      </w:r>
      <w:r>
        <w:rPr>
          <w:rFonts w:ascii="Times New Roman" w:hAnsi="Times New Roman" w:cs="Times New Roman"/>
          <w:sz w:val="24"/>
          <w:szCs w:val="24"/>
        </w:rPr>
        <w:t>ителей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3.2.8. Не осуществлять переоборудование внутренних инженерных сетей,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3.2.9. Не применять,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а также не подключать и не использовать бытовые приборы и </w:t>
      </w:r>
      <w:r w:rsidRPr="00B67BAD">
        <w:rPr>
          <w:rFonts w:ascii="Times New Roman" w:hAnsi="Times New Roman" w:cs="Times New Roman"/>
          <w:sz w:val="24"/>
          <w:szCs w:val="24"/>
        </w:rPr>
        <w:lastRenderedPageBreak/>
        <w:t>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w:t>
      </w:r>
      <w:r>
        <w:rPr>
          <w:rFonts w:ascii="Times New Roman" w:hAnsi="Times New Roman" w:cs="Times New Roman"/>
          <w:sz w:val="24"/>
          <w:szCs w:val="24"/>
        </w:rPr>
        <w:t>ния с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3.2.10. Не заключать аналогичные договоры с другими лицами, а также воздерживаться от осуществления самостоятельной деятельности, аналогичной той, которая составляет предмет настоящего Договора, при условии добросовестного выполнения </w:t>
      </w:r>
      <w:r>
        <w:rPr>
          <w:rFonts w:ascii="Times New Roman" w:hAnsi="Times New Roman" w:cs="Times New Roman"/>
          <w:sz w:val="24"/>
          <w:szCs w:val="24"/>
        </w:rPr>
        <w:t xml:space="preserve">МУП «ЖКХ» </w:t>
      </w:r>
      <w:r w:rsidRPr="00B67BAD">
        <w:rPr>
          <w:rFonts w:ascii="Times New Roman" w:hAnsi="Times New Roman" w:cs="Times New Roman"/>
          <w:sz w:val="24"/>
          <w:szCs w:val="24"/>
        </w:rPr>
        <w:t xml:space="preserve"> своих обязательств.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3.2.11. 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Иное лицо (Наниматель), пользующееся помещением на основании соглашения с «Собственником» данного помещения, несет обязанности и ответственность, имеет права в соответствии с условиями такого соглашения и настоящего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3.2.12. Нести иные обязанности в соответствии с действующим законодательством.</w:t>
      </w:r>
    </w:p>
    <w:p w:rsidR="004E44A6" w:rsidRPr="00B67BAD" w:rsidRDefault="004E44A6" w:rsidP="004E44A6">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b/>
          <w:sz w:val="24"/>
          <w:szCs w:val="24"/>
        </w:rPr>
        <w:t>3.3. Обяз</w:t>
      </w:r>
      <w:r>
        <w:rPr>
          <w:rFonts w:ascii="Times New Roman" w:hAnsi="Times New Roman" w:cs="Times New Roman"/>
          <w:b/>
          <w:sz w:val="24"/>
          <w:szCs w:val="24"/>
        </w:rPr>
        <w:t>анности МУП  «ЖКХ</w:t>
      </w:r>
      <w:r w:rsidRPr="00B67BAD">
        <w:rPr>
          <w:rFonts w:ascii="Times New Roman" w:hAnsi="Times New Roman" w:cs="Times New Roman"/>
          <w:b/>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 Управлять многоквартирным домом в соответствии с условиями настоящего Договора и законодательством.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3.3.2. Организовывать предоставление коммунальных услуг надлежащего качества в соответствии с Постановлением Правительства Российской Федерации от 23.05.2006 N 307:</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а) заключать от имени «Собственника» договоры с организациями – поставщиками коммунальных услуг;</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б) контролировать и требовать исполнения договорных обязательств подрядчиками;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в)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3.3.3. Организовывать выполнение работ и услуг по содержанию и текущему ремонту общего имущества в соответствии с Постановлением Правительства Российской Федерации от 13.08.2006 N 491, а так же других работ по решению собрания собственников жилых помещений за дополнительную оплату по акту выполненных работ, в пределах средств, поступивших </w:t>
      </w:r>
      <w:r>
        <w:rPr>
          <w:rFonts w:ascii="Times New Roman" w:hAnsi="Times New Roman" w:cs="Times New Roman"/>
          <w:sz w:val="24"/>
          <w:szCs w:val="24"/>
        </w:rPr>
        <w:t>на счёт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а) проводить выбор исполнителей (подрядных, в т.ч. специализированных организаций) для выполнения работ и оказания услуг по содержанию и текущему ремонту общего имущества и заключать с ними от имени и за счет «Собственника» договоры, либо обеспечивать выполнение работ и оказание услуг по содержанию и текущему ремонту общего имущества самостоятельно;</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б) контролировать и требовать исполнения договорных обязательств подрядчиками;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в) принимать работы и услуги, выполненные и оказанные по заключенным с подрядчиками договорам;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г) устанавливать и фиксировать факт неисполнения или ненадлежащего исполнения подрядчиком договорных обязательств, участвовать в составлении </w:t>
      </w:r>
      <w:r w:rsidRPr="00B67BAD">
        <w:rPr>
          <w:rFonts w:ascii="Times New Roman" w:hAnsi="Times New Roman" w:cs="Times New Roman"/>
          <w:sz w:val="24"/>
          <w:szCs w:val="24"/>
        </w:rPr>
        <w:lastRenderedPageBreak/>
        <w:t>соответствующих актов;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д) подготавливать и представлять «Собственнику» предложения: о проведении капитального ремонта общего имущества многоквартирного дома, по перечню и срокам проведения работ по капитальному ремонту и смете на их проведение, по размеру платежа за капитальный ремонт для каждого собственника помещения, по переселению собственников и нанимателей из подлежащего капитальному ремонту помещения в помещения маневренного фонда на время капитального ремонта, если работы по ремонту не могут быть проведены без выселения, а также предложения по предоставлению гражданам другого помещения, если жилое помещение, занимаемое ими в подлежащем капитальному ремонту доме, не может быть сохранено в результате такого ремонта;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е) осуществлять подготовку многоквартирного дома к сезонной эксплуатации;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ж) обеспечивать аварийно-диспетчерское (аварийное) обслуживание систем жизнеобеспечения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з) принимать меры к обязательному предварительному письменному уведомлению граждан о проведении технических осмотров состояния внутридомового оборудования или несущих конструкций дома, расположенных внутри помещений, их ремонта или замены, согласовывать сроки проведения указанных работ;</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и) проводить в установленные сроки технические осмотры многоквартирного дома и корректировать данные, отражающие состояние дома, в соответствии с результатами осмотра.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3.3.4. Представлять интересы «Собственника», связанные с управлением многоквартирным домом, в государственных органах и других организациях.</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3.3.5. Обеспечивать сохранность и надлежащее использование объектов, входящих в состав общего имущества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3.3.6. По требованию «Собственника» знакомить его с условиями совершенных «Управляющей организацией» действий, сделок в целях исполнения настоящего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3.3.7. Обеспечивать «Собственника» информацией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3.3.8.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3.3.9. Производить начисление, сбор, перерасчет платежей за жилищные, коммунальные и иные услуги в порядке и сроки, установленные законодательством, представляя к оплате «Собственнику» счет в срок до </w:t>
      </w:r>
      <w:r w:rsidRPr="00B67BAD">
        <w:rPr>
          <w:rFonts w:ascii="Times New Roman" w:hAnsi="Times New Roman" w:cs="Times New Roman"/>
          <w:sz w:val="24"/>
          <w:szCs w:val="24"/>
          <w:u w:val="single"/>
        </w:rPr>
        <w:t>10 числа</w:t>
      </w:r>
      <w:r w:rsidRPr="00B67BAD">
        <w:rPr>
          <w:rFonts w:ascii="Times New Roman" w:hAnsi="Times New Roman" w:cs="Times New Roman"/>
          <w:sz w:val="24"/>
          <w:szCs w:val="24"/>
        </w:rPr>
        <w:t xml:space="preserve"> месяца, следующего за расчетным, самостоятельно либо путем привлечения третьих лиц и контролировать исполнение ими договорных обязательств.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3.3.10.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ими услуги.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3.3.11. Информировать «Собственника» в письменной форме об изменении размеров установленных платежей, стоимости предоставляемых коммунальных услуг не позднее чем  за 30 дней до даты представления платежных документов, на основании </w:t>
      </w:r>
      <w:r w:rsidRPr="00B67BAD">
        <w:rPr>
          <w:rFonts w:ascii="Times New Roman" w:hAnsi="Times New Roman" w:cs="Times New Roman"/>
          <w:sz w:val="24"/>
          <w:szCs w:val="24"/>
        </w:rPr>
        <w:lastRenderedPageBreak/>
        <w:t>которых платежи будут вноситься в ином размере.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3.3.12. Ежегодно знакомить со сметой доходов и расходов уполномоченного представителя «Собственника» в течение 10 рабочих дней после установления размера платы за содержание и ремонт общего имущества.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3.3.13. Рассматривать обращения «Собственника» и «Нанимателей» и принимать соответствующие меры в установленные сроки.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3.3.14. Представлять «Собственнику» отчеты о выполнении настоящего Договора в течение первого квартала года,  следующего за отчетным, либо по решению общего собрания собственников помещений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3.3.15. Выполнять предусмотренные настоящим Договором обязанности надлежащим образом и своевременно, руководствуясь указаниями «Собственника», которые должны быть правомерными, осуществимыми и конкретными.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3.3.16. Выполнять иные обязанности, предусмотренные законодательством.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4. ПРАВА СТОРОН</w:t>
      </w:r>
    </w:p>
    <w:p w:rsidR="004E44A6" w:rsidRPr="00B67BAD" w:rsidRDefault="004E44A6" w:rsidP="004E44A6">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b/>
          <w:sz w:val="24"/>
          <w:szCs w:val="24"/>
        </w:rPr>
        <w:t>4.1 «Собственник» имеет право:</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4.1.1. Пользоваться общим имуществом в многоквартирном доме, своевременно получать качественные жилищные и коммунальные услуги в соответствии с установленными стандартами и нормами, в том числе на незамедлительное устранение аварий и неисправностей.</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4.1.2. Требовать в установленном пор</w:t>
      </w:r>
      <w:r>
        <w:rPr>
          <w:rFonts w:ascii="Times New Roman" w:hAnsi="Times New Roman" w:cs="Times New Roman"/>
          <w:sz w:val="24"/>
          <w:szCs w:val="24"/>
        </w:rPr>
        <w:t>ядке от МУП «ЖКХ</w:t>
      </w:r>
      <w:r w:rsidRPr="00B67BAD">
        <w:rPr>
          <w:rFonts w:ascii="Times New Roman" w:hAnsi="Times New Roman" w:cs="Times New Roman"/>
          <w:sz w:val="24"/>
          <w:szCs w:val="24"/>
        </w:rPr>
        <w:t>»  перерасчета платежей за жилищно-коммунальные услуги в связи с некачественным или несвоевременным предоставлением таких услуг в порядке, установленном законодательством.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4.1.3. В установленном порядке требовать возмещения убытков, понесенных по ви</w:t>
      </w:r>
      <w:r>
        <w:rPr>
          <w:rFonts w:ascii="Times New Roman" w:hAnsi="Times New Roman" w:cs="Times New Roman"/>
          <w:sz w:val="24"/>
          <w:szCs w:val="24"/>
        </w:rPr>
        <w:t>не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4.1.4. 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4.1.5. Знакомиться с договорами, заключенными в целях реализации настоящего До</w:t>
      </w:r>
      <w:r>
        <w:rPr>
          <w:rFonts w:ascii="Times New Roman" w:hAnsi="Times New Roman" w:cs="Times New Roman"/>
          <w:sz w:val="24"/>
          <w:szCs w:val="24"/>
        </w:rPr>
        <w:t>говора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4.1.6. Получать ежегодный отчет о выполнении условий настоящего Договора в течение первого квартала года, следующего за отчетным, либо по решению общего собрания собственников помещений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4.1.7. С</w:t>
      </w:r>
      <w:r>
        <w:rPr>
          <w:rFonts w:ascii="Times New Roman" w:hAnsi="Times New Roman" w:cs="Times New Roman"/>
          <w:sz w:val="24"/>
          <w:szCs w:val="24"/>
        </w:rPr>
        <w:t>ообщат МУП «ЖКХ</w:t>
      </w:r>
      <w:r w:rsidRPr="00B67BAD">
        <w:rPr>
          <w:rFonts w:ascii="Times New Roman" w:hAnsi="Times New Roman" w:cs="Times New Roman"/>
          <w:sz w:val="24"/>
          <w:szCs w:val="24"/>
        </w:rPr>
        <w:t>» об имеющихся возражениях по представленному отчету в течение 15 дней после его  представления. В случае если в указанный срок возражения не будут представлены, отчет считается принятым «Собственником».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4.1.8. Участвовать в планировании работ по содержанию и ремонту общего имущества в многоквартирном доме, принятии решений при изменении плана работы.</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4.1.9. В случае необходимости обращаться к</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с заявлением о временной приостановке  подачи в многоквартирный  дом воды, электроэнергии, отопления на условиях, согласова</w:t>
      </w:r>
      <w:r>
        <w:rPr>
          <w:rFonts w:ascii="Times New Roman" w:hAnsi="Times New Roman" w:cs="Times New Roman"/>
          <w:sz w:val="24"/>
          <w:szCs w:val="24"/>
        </w:rPr>
        <w:t>нных с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4.1.10. Обращаться с жалобами на действия (бездействие) </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в государственные органы, осуществляющие контроль за сохранностью жилищного фонда или иные органы, а также в суд за защитой своих прав и интересов.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4.1.11. Контролировать работу и исполнение обязательств</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xml:space="preserve">» по настоящему Договору путем создания ревизионной группы из числа собственников. </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lastRenderedPageBreak/>
        <w:t>4.1.12. Вносить предложения о рассмотрении вопросов об изменении настоящего Договора или его расторжении на общем собрании собственников в порядке, установленном законодательством.</w:t>
      </w:r>
    </w:p>
    <w:p w:rsidR="004E44A6" w:rsidRPr="00B67BAD" w:rsidRDefault="004E44A6" w:rsidP="004E44A6">
      <w:pPr>
        <w:pStyle w:val="western"/>
        <w:spacing w:before="0" w:beforeAutospacing="0" w:after="0" w:afterAutospacing="0"/>
        <w:ind w:firstLine="709"/>
        <w:jc w:val="both"/>
        <w:rPr>
          <w:color w:val="000000"/>
        </w:rPr>
      </w:pPr>
      <w:r w:rsidRPr="00B67BAD">
        <w:t xml:space="preserve">4.1.13. </w:t>
      </w:r>
      <w:r w:rsidRPr="00B67BAD">
        <w:rPr>
          <w:color w:val="000000"/>
        </w:rPr>
        <w:t xml:space="preserve">Получать от </w:t>
      </w:r>
      <w:r>
        <w:rPr>
          <w:color w:val="000000"/>
        </w:rPr>
        <w:t>МУП</w:t>
      </w:r>
      <w:r w:rsidRPr="00B67BAD">
        <w:rPr>
          <w:color w:val="000000"/>
        </w:rPr>
        <w:t>«</w:t>
      </w:r>
      <w:r>
        <w:t>ЖКХ</w:t>
      </w:r>
      <w:r w:rsidRPr="00B67BAD">
        <w:t>»</w:t>
      </w:r>
      <w:r w:rsidRPr="00B67BAD">
        <w:rPr>
          <w:color w:val="000000"/>
        </w:rPr>
        <w:t xml:space="preserve"> в течение 3 рабочих дней документы, связанные с выполнением обязательств по договору управления многоквартирным домом.</w:t>
      </w:r>
    </w:p>
    <w:p w:rsidR="004E44A6" w:rsidRPr="00B67BAD" w:rsidRDefault="004E44A6" w:rsidP="004E44A6">
      <w:pPr>
        <w:pStyle w:val="western"/>
        <w:spacing w:before="0" w:beforeAutospacing="0" w:after="0" w:afterAutospacing="0"/>
        <w:ind w:firstLine="709"/>
        <w:jc w:val="both"/>
        <w:rPr>
          <w:color w:val="000000"/>
        </w:rPr>
      </w:pPr>
      <w:r w:rsidRPr="00B67BAD">
        <w:rPr>
          <w:color w:val="000000"/>
        </w:rPr>
        <w:t>4.1.14. За 15 дней до окончания срока действия договора управления многоквартирным домом ознакомиться с расположенным в помещении</w:t>
      </w:r>
      <w:r>
        <w:rPr>
          <w:color w:val="000000"/>
        </w:rPr>
        <w:t xml:space="preserve"> МУП</w:t>
      </w:r>
      <w:r w:rsidRPr="00B67BAD">
        <w:rPr>
          <w:color w:val="000000"/>
        </w:rPr>
        <w:t xml:space="preserve"> «</w:t>
      </w:r>
      <w:r>
        <w:t>ЖКХ</w:t>
      </w:r>
      <w:r w:rsidRPr="00B67BAD">
        <w:t>»</w:t>
      </w:r>
      <w:r w:rsidRPr="00B67BAD">
        <w:rPr>
          <w:color w:val="000000"/>
        </w:rPr>
        <w:t>,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w:t>
      </w:r>
      <w:r w:rsidRPr="00B67BAD">
        <w:t>Управляющей организации»</w:t>
      </w:r>
      <w:r w:rsidRPr="00B67BAD">
        <w:rPr>
          <w:color w:val="000000"/>
        </w:rPr>
        <w:t xml:space="preserve">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w:t>
      </w:r>
      <w:r>
        <w:rPr>
          <w:color w:val="000000"/>
        </w:rPr>
        <w:t xml:space="preserve"> МУП </w:t>
      </w:r>
      <w:r w:rsidRPr="00B67BAD">
        <w:rPr>
          <w:color w:val="000000"/>
        </w:rPr>
        <w:t xml:space="preserve"> </w:t>
      </w:r>
      <w:r>
        <w:rPr>
          <w:color w:val="000000"/>
        </w:rPr>
        <w:t>«ЖКХ</w:t>
      </w:r>
      <w:r w:rsidRPr="00B67BAD">
        <w:t>»</w:t>
      </w:r>
      <w:r w:rsidRPr="00B67BAD">
        <w:rPr>
          <w:color w:val="000000"/>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4.1.15. Проверять объемы, качество и периодичность оказания услуг и выполнения работ (в том числе путем проведения соответствующей экспертизы) по содержанию и ремонту общего имущества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color w:val="000000"/>
          <w:sz w:val="24"/>
          <w:szCs w:val="24"/>
        </w:rPr>
        <w:t>4.1.16. Требовать от ответственных лиц устранения выявленных дефектов и проверять полноту и своевременность их устранения.</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4.1.17. Реализовывать иные права, вытекающие из права собственности на помещение в многоквартирном доме, предусмотренные законодательством.</w:t>
      </w:r>
    </w:p>
    <w:p w:rsidR="004E44A6" w:rsidRPr="00B67BAD" w:rsidRDefault="004E44A6" w:rsidP="004E44A6">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b/>
          <w:sz w:val="24"/>
          <w:szCs w:val="24"/>
        </w:rPr>
        <w:t>4.2.</w:t>
      </w:r>
      <w:r>
        <w:rPr>
          <w:rFonts w:ascii="Times New Roman" w:hAnsi="Times New Roman" w:cs="Times New Roman"/>
          <w:b/>
          <w:sz w:val="24"/>
          <w:szCs w:val="24"/>
        </w:rPr>
        <w:t xml:space="preserve"> МУП «ЖКХ</w:t>
      </w:r>
      <w:r w:rsidRPr="00B67BAD">
        <w:rPr>
          <w:rFonts w:ascii="Times New Roman" w:hAnsi="Times New Roman" w:cs="Times New Roman"/>
          <w:b/>
          <w:sz w:val="24"/>
          <w:szCs w:val="24"/>
        </w:rPr>
        <w:t>» имеет право:</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4.2.1. 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4.2.2. В установленном законодательством порядке требовать возмещения убытков, понесенных ею в результате нарушения «Собственником» обязательств по настоящему Договору.</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4.2.3. Требовать от «Собственника» возмещения затрат на ремонт поврежденного по его вине общего имущества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4.2.4. На условиях, определенных общим собранием собственников помещений в многоквартирном доме, пользоваться переданными служебными помещениями и другим имуществом в соответствии с их назначением.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4.2.5. По решению общего собрания собственников помещений в многоквартирном доме сдавать в аренду жилые, подвальные</w:t>
      </w:r>
      <w:r>
        <w:rPr>
          <w:rFonts w:ascii="Times New Roman" w:hAnsi="Times New Roman" w:cs="Times New Roman"/>
          <w:sz w:val="24"/>
          <w:szCs w:val="24"/>
        </w:rPr>
        <w:t>, чердачные  помещения</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Направлять доходы от сдачи в аренду указанных помещений на ремонт и обслуживание многоквартирного дома, расширения перечня услуг по содержаниию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4.2.6. Вносить предложения общему собранию собственников помещений о размере платы за содержание и ремонт жилого помещения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4.2.7. Требовать от «Собственника» своевременного внесения платы за оказываемые услуги.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4.2.8. Принимать меры по взысканию задолженности по платежам за жилищно-коммунальные услуги.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4.2.9. Осуществлять целевые сборы по решению общего собрания собственников помещений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4.2.10. В случае  непредставления «Собственником» или «Нанимателями» до 25 числа текущего месяца данных о показаниях приборов учета в помещениях, </w:t>
      </w:r>
      <w:r w:rsidRPr="00B67BAD">
        <w:rPr>
          <w:rFonts w:ascii="Times New Roman" w:hAnsi="Times New Roman" w:cs="Times New Roman"/>
          <w:sz w:val="24"/>
          <w:szCs w:val="24"/>
        </w:rPr>
        <w:lastRenderedPageBreak/>
        <w:t>принадлежащих «Собственнику», производить расчет размера оплаты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4.2.11.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4.2.12. Проводить проверку работы установленных приборов учета и сохранности пломб.</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4.2.13. Осуществлять контроль деятельности подрядных организаций, осуществляющих выполнение работ и оказание услуг по содержанию общего имущества, коммунальных услуг и их соответствия условиям договоров.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4.2.14. Иные права, предусмотренные законодательством, отнесенные к полномочиям «Управляющей организации».</w:t>
      </w:r>
    </w:p>
    <w:p w:rsidR="004E44A6" w:rsidRPr="00B67BAD" w:rsidRDefault="004E44A6" w:rsidP="004E44A6">
      <w:pPr>
        <w:pStyle w:val="article"/>
        <w:keepLines/>
        <w:suppressAutoHyphens/>
        <w:spacing w:after="0"/>
        <w:ind w:left="0"/>
        <w:jc w:val="both"/>
        <w:rPr>
          <w:rFonts w:ascii="Times New Roman" w:hAnsi="Times New Roman"/>
          <w:color w:val="auto"/>
          <w:sz w:val="24"/>
          <w:szCs w:val="24"/>
          <w:lang w:val="ru-RU"/>
        </w:rPr>
      </w:pP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5. ОТВЕТСТВЕННОСТЬ «СТОРОН</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установленную законодательством и настоящим Договором.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5.2. «Собственник» несет ответственность:</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а) за ущерб, причиненный </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в результате противоправных действий в период действия настоящего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б) за ущерб, причи</w:t>
      </w:r>
      <w:r>
        <w:rPr>
          <w:rFonts w:ascii="Times New Roman" w:hAnsi="Times New Roman" w:cs="Times New Roman"/>
          <w:sz w:val="24"/>
          <w:szCs w:val="24"/>
        </w:rPr>
        <w:t>ненный МУП «ЖКХ</w:t>
      </w:r>
      <w:r w:rsidRPr="00B67BAD">
        <w:rPr>
          <w:rFonts w:ascii="Times New Roman" w:hAnsi="Times New Roman" w:cs="Times New Roman"/>
          <w:sz w:val="24"/>
          <w:szCs w:val="24"/>
        </w:rPr>
        <w:t>», установленный судебными решениями по искам третьих лиц, в том числе ресурсоснабжающих организаций.</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 в) за несвоевременное и/или неполное внесение платы по  настоящему Договору путем уплаты</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 г) за убытки, причиненные </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в случае проживания в жилых помещениях лиц, не зарегистрированных в установленном порядке, и невнесения за них платы за жилищно-коммунальные услуги.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Pr>
          <w:rFonts w:ascii="Times New Roman" w:hAnsi="Times New Roman" w:cs="Times New Roman"/>
          <w:sz w:val="24"/>
          <w:szCs w:val="24"/>
        </w:rPr>
        <w:t>5.3. МУП «ЖКХ</w:t>
      </w:r>
      <w:r w:rsidRPr="00B67BAD">
        <w:rPr>
          <w:rFonts w:ascii="Times New Roman" w:hAnsi="Times New Roman" w:cs="Times New Roman"/>
          <w:sz w:val="24"/>
          <w:szCs w:val="24"/>
        </w:rPr>
        <w:t>» несет ответственность:</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а) а ущерб, причиненный «Собственнику» в результате ее действий или бездействия, в размере причиненного ущерба;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б) по сделкам, совершенным </w:t>
      </w:r>
      <w:r>
        <w:rPr>
          <w:rFonts w:ascii="Times New Roman" w:hAnsi="Times New Roman" w:cs="Times New Roman"/>
          <w:sz w:val="24"/>
          <w:szCs w:val="24"/>
        </w:rPr>
        <w:t xml:space="preserve"> МУП«ЖКХ</w:t>
      </w:r>
      <w:r w:rsidRPr="00B67BAD">
        <w:rPr>
          <w:rFonts w:ascii="Times New Roman" w:hAnsi="Times New Roman" w:cs="Times New Roman"/>
          <w:sz w:val="24"/>
          <w:szCs w:val="24"/>
        </w:rPr>
        <w:t>» со сторонними организациями;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в) за несоответствие предоставляемых услуг требованиям нормативных правовых актов.</w:t>
      </w: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6. ФОРС-МАЖОР</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6.1. «Стороны» не несут  ответственность по своим  обязательствам, если невыполнение настоящего Договора явилось следствием непреодолимой силы, возникшей после заключения настоящего Договора в результате событий  чрезвычайного характера.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6.2. Если обстоятельства непреодолимой силы действуют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«Стороны» возмещения возможных убытков.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lastRenderedPageBreak/>
        <w:t>6.3. «Сторона», оказавшаяся не в состоянии выполнить свои обязательства по настоящему Договору, обязана немедленно известить другую «Сторону» о наступлении или прекращении действия обстоятельств, препятствующих выполнению этих обязательств.</w:t>
      </w:r>
    </w:p>
    <w:p w:rsidR="004E44A6" w:rsidRPr="00B67BAD" w:rsidRDefault="004E44A6" w:rsidP="004E44A6">
      <w:pPr>
        <w:pStyle w:val="ConsPlusNonformat"/>
        <w:spacing w:after="0"/>
        <w:jc w:val="both"/>
        <w:rPr>
          <w:rFonts w:ascii="Times New Roman" w:hAnsi="Times New Roman" w:cs="Times New Roman"/>
          <w:b/>
          <w:sz w:val="24"/>
          <w:szCs w:val="24"/>
        </w:rPr>
      </w:pP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7. ПОРЯДОК РАСЧЕТОВ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7.1. Цена договора определяется как сумма платы за содержание и ремонт жилья, а также коммунальные услуги. </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Плата за содержание и ремонт жилья, а также коммунальные услуги для собственника помещения в многоквартирном доме включает:</w:t>
      </w:r>
    </w:p>
    <w:p w:rsidR="004E44A6" w:rsidRPr="00B67BAD" w:rsidRDefault="004E44A6" w:rsidP="004E44A6">
      <w:pPr>
        <w:pStyle w:val="ConsPlusNonformat"/>
        <w:widowControl/>
        <w:numPr>
          <w:ilvl w:val="0"/>
          <w:numId w:val="2"/>
        </w:numPr>
        <w:spacing w:after="0" w:line="240" w:lineRule="auto"/>
        <w:jc w:val="both"/>
        <w:rPr>
          <w:rFonts w:ascii="Times New Roman" w:hAnsi="Times New Roman" w:cs="Times New Roman"/>
          <w:sz w:val="24"/>
          <w:szCs w:val="24"/>
        </w:rPr>
      </w:pPr>
      <w:r w:rsidRPr="00B67BAD">
        <w:rPr>
          <w:rFonts w:ascii="Times New Roman" w:hAnsi="Times New Roman" w:cs="Times New Roman"/>
          <w:sz w:val="24"/>
          <w:szCs w:val="24"/>
        </w:rPr>
        <w:t>плату за услуги и  работы по  управлению  многоквартирным домом, содержанию и текущему ремонту общего имущества в многоквартирном доме;</w:t>
      </w:r>
    </w:p>
    <w:p w:rsidR="004E44A6" w:rsidRPr="00B67BAD" w:rsidRDefault="004E44A6" w:rsidP="004E44A6">
      <w:pPr>
        <w:pStyle w:val="ConsPlusNonformat"/>
        <w:widowControl/>
        <w:numPr>
          <w:ilvl w:val="0"/>
          <w:numId w:val="2"/>
        </w:numPr>
        <w:spacing w:after="0" w:line="240" w:lineRule="auto"/>
        <w:jc w:val="both"/>
        <w:rPr>
          <w:rFonts w:ascii="Times New Roman" w:hAnsi="Times New Roman" w:cs="Times New Roman"/>
          <w:sz w:val="24"/>
          <w:szCs w:val="24"/>
        </w:rPr>
      </w:pPr>
      <w:r w:rsidRPr="00B67BAD">
        <w:rPr>
          <w:rFonts w:ascii="Times New Roman" w:hAnsi="Times New Roman" w:cs="Times New Roman"/>
          <w:sz w:val="24"/>
          <w:szCs w:val="24"/>
        </w:rPr>
        <w:t>плату за коммунальные услуги, включающую в</w:t>
      </w:r>
      <w:r>
        <w:rPr>
          <w:rFonts w:ascii="Times New Roman" w:hAnsi="Times New Roman" w:cs="Times New Roman"/>
          <w:sz w:val="24"/>
          <w:szCs w:val="24"/>
        </w:rPr>
        <w:t xml:space="preserve"> себя плату за холодное </w:t>
      </w:r>
      <w:r w:rsidRPr="00B67BAD">
        <w:rPr>
          <w:rFonts w:ascii="Times New Roman" w:hAnsi="Times New Roman" w:cs="Times New Roman"/>
          <w:sz w:val="24"/>
          <w:szCs w:val="24"/>
        </w:rPr>
        <w:t xml:space="preserve"> водоснабжение, отопление, водоотведение,</w:t>
      </w:r>
      <w:r>
        <w:rPr>
          <w:rFonts w:ascii="Times New Roman" w:hAnsi="Times New Roman" w:cs="Times New Roman"/>
          <w:sz w:val="24"/>
          <w:szCs w:val="24"/>
        </w:rPr>
        <w:t xml:space="preserve"> электроснабжение</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7.2.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w:t>
      </w:r>
      <w:r>
        <w:rPr>
          <w:rFonts w:ascii="Times New Roman" w:hAnsi="Times New Roman" w:cs="Times New Roman"/>
          <w:sz w:val="24"/>
          <w:szCs w:val="24"/>
        </w:rPr>
        <w:t>электроснабжению</w:t>
      </w:r>
      <w:r w:rsidRPr="00B67BAD">
        <w:rPr>
          <w:rFonts w:ascii="Times New Roman" w:hAnsi="Times New Roman" w:cs="Times New Roman"/>
          <w:sz w:val="24"/>
          <w:szCs w:val="24"/>
        </w:rPr>
        <w:t>, утверждаемых органами государственной власти субъектов Российской Федерации в порядке, установленном Правительством Российской Федерации.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7.3. «Собственник» вносит плату на расчетный счет</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7.4. Оплата производится на основании платежных документов, представ</w:t>
      </w:r>
      <w:r>
        <w:rPr>
          <w:rFonts w:ascii="Times New Roman" w:hAnsi="Times New Roman" w:cs="Times New Roman"/>
          <w:sz w:val="24"/>
          <w:szCs w:val="24"/>
        </w:rPr>
        <w:t>ленных МУП «ЖКХ</w:t>
      </w:r>
      <w:r w:rsidRPr="00B67BAD">
        <w:rPr>
          <w:rFonts w:ascii="Times New Roman" w:hAnsi="Times New Roman" w:cs="Times New Roman"/>
          <w:sz w:val="24"/>
          <w:szCs w:val="24"/>
        </w:rPr>
        <w:t>» не позднее 10 числа месяца, следующего за расчетным.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7.5. При предоставлении жилищно-коммунальных услуг ненадлежащего качества и (или) с перерывами, превышающими установленную продолжительность, изменение размера платы за жилищно-коммунальные услуги определяется в порядке, установленном Правительством Российской Федерации.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7.6. Неиспользование собственником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8. КОНТРОЛЬ ЗА ДЕЯТЕЛЬНОСТЬЮ УПРАВЛЯЮЩЕЙ ОРГАНИЗАЦИИ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8.1. Контроль «Собственника» за деятельностью</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xml:space="preserve"> включает в себя:</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8.1.1. Представление «Собственнику» информации о состоянии переданного в управление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8.1.2. Контроль целевого использования </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денежных средств, платежей за жилищно-коммунальные услуги, поступающих от «Собственников».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8.1.3. Отчет </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о выполнении настоящего Договора в течение первого квартала года, следующего за отчетным, либо по решению общего собрания собственников помещений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8.2. Контроль за исполнением обязательств</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по настоящему Договору осуществляется «Собственником» самостоятельно и (или) ревизионной группой (комиссией), созданной из числа «Собственников».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lastRenderedPageBreak/>
        <w:t>8.3. Оценка качества работы</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осуществляется на основе следующих критериев: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8.3.1. Своевременное осуществление платежей по договорам с  подрядными организациями.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8.3.2. Наличие и исполнение перспективных и текущих планов работ по управлению, содержанию и ремонту жилищного фонда.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8.3.3. Осуществление </w:t>
      </w:r>
      <w:r>
        <w:rPr>
          <w:rFonts w:ascii="Times New Roman" w:hAnsi="Times New Roman" w:cs="Times New Roman"/>
          <w:sz w:val="24"/>
          <w:szCs w:val="24"/>
        </w:rPr>
        <w:t>МУП«ЖКХ</w:t>
      </w:r>
      <w:r w:rsidRPr="00B67BAD">
        <w:rPr>
          <w:rFonts w:ascii="Times New Roman" w:hAnsi="Times New Roman" w:cs="Times New Roman"/>
          <w:sz w:val="24"/>
          <w:szCs w:val="24"/>
        </w:rPr>
        <w:t>» мер по контролю за качеством и объемом поставляемых жилищно-коммунальных услуг.</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8.3.4. Снижение количества жалоб «Собственников» на качество жилищно-коммунального обслуживания, условий проживания, состояния общего имущества в многоквартирном доме.</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8.3.5. Уровень сбора платежей за жилищно-коммунальные услуги, прочих платежей.</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8.3.6.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8.4. Недостатки, выявленные «Собственником» или ревизионной группой, фиксируются в письменном виде (актом) в присутствии уполномоченных представителей </w:t>
      </w:r>
      <w:r>
        <w:rPr>
          <w:rFonts w:ascii="Times New Roman" w:hAnsi="Times New Roman" w:cs="Times New Roman"/>
          <w:sz w:val="24"/>
          <w:szCs w:val="24"/>
        </w:rPr>
        <w:t>МУП«ЖКХ</w:t>
      </w:r>
      <w:r w:rsidRPr="00B67BAD">
        <w:rPr>
          <w:rFonts w:ascii="Times New Roman" w:hAnsi="Times New Roman" w:cs="Times New Roman"/>
          <w:sz w:val="24"/>
          <w:szCs w:val="24"/>
        </w:rPr>
        <w:t>».</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Недостатки, указанные в акте, а также предложения «Собственников» по устранению этих недостатков рассматриваются </w:t>
      </w:r>
      <w:r>
        <w:rPr>
          <w:rFonts w:ascii="Times New Roman" w:hAnsi="Times New Roman" w:cs="Times New Roman"/>
          <w:sz w:val="24"/>
          <w:szCs w:val="24"/>
        </w:rPr>
        <w:t xml:space="preserve"> МУП «ЖКХ</w:t>
      </w:r>
      <w:r w:rsidRPr="00B67BAD">
        <w:rPr>
          <w:rFonts w:ascii="Times New Roman" w:hAnsi="Times New Roman" w:cs="Times New Roman"/>
          <w:sz w:val="24"/>
          <w:szCs w:val="24"/>
        </w:rPr>
        <w:t>» в течение 15 календарных дней с момента получения акта.</w:t>
      </w:r>
    </w:p>
    <w:p w:rsidR="004E44A6" w:rsidRPr="00B67BAD" w:rsidRDefault="004E44A6" w:rsidP="00D34F48">
      <w:pPr>
        <w:pStyle w:val="ConsPlusNonformat"/>
        <w:spacing w:after="0"/>
        <w:ind w:firstLine="708"/>
        <w:jc w:val="both"/>
        <w:rPr>
          <w:rFonts w:ascii="Times New Roman" w:hAnsi="Times New Roman" w:cs="Times New Roman"/>
          <w:b/>
          <w:sz w:val="24"/>
          <w:szCs w:val="24"/>
        </w:rPr>
      </w:pPr>
      <w:r>
        <w:rPr>
          <w:rFonts w:ascii="Times New Roman" w:hAnsi="Times New Roman" w:cs="Times New Roman"/>
          <w:sz w:val="24"/>
          <w:szCs w:val="24"/>
        </w:rPr>
        <w:t>МУП «ЖКХ</w:t>
      </w:r>
      <w:r w:rsidRPr="00B67BAD">
        <w:rPr>
          <w:rFonts w:ascii="Times New Roman" w:hAnsi="Times New Roman" w:cs="Times New Roman"/>
          <w:sz w:val="24"/>
          <w:szCs w:val="24"/>
        </w:rPr>
        <w:t>» в течение 10 календарных дней с момента получения акта вправе организовать обсуждение недостатков и предложений по их устранению на общем собрании «Собственников» с участием своего представителя.</w:t>
      </w: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9. РАЗРЕШЕНИЕ СПОРОВ</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9.1. Все споры и разногласия, которые могут возникнуть между «Сторонами» по вопросам, не  нашедшим своего разрешения в настоящем Договоре, будут разрешаться путем переговоров.</w:t>
      </w:r>
    </w:p>
    <w:p w:rsidR="004E44A6" w:rsidRPr="00B67BAD" w:rsidRDefault="004E44A6" w:rsidP="004E44A6">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sz w:val="24"/>
          <w:szCs w:val="24"/>
        </w:rPr>
        <w:t>9.2. При неурегулировании спорных вопросов путем переговоров споры разрешаются в порядке, установленном законодательством.</w:t>
      </w:r>
    </w:p>
    <w:p w:rsidR="004E44A6" w:rsidRPr="00B67BAD" w:rsidRDefault="004E44A6" w:rsidP="004E44A6">
      <w:pPr>
        <w:pStyle w:val="ConsPlusNonformat"/>
        <w:spacing w:after="0"/>
        <w:jc w:val="both"/>
        <w:rPr>
          <w:rFonts w:ascii="Times New Roman" w:hAnsi="Times New Roman" w:cs="Times New Roman"/>
          <w:b/>
          <w:sz w:val="24"/>
          <w:szCs w:val="24"/>
        </w:rPr>
      </w:pP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10. СРОК ДЕЙСТВИЯ И ПОРЯДОК ИЗМЕНЕНИЯ И РАСТОРЖЕНИЯ ДОГОВОРА</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10.1. Настоящий Договор вступает в силу с момента подписания его «Сторонами».</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10.2. Настоящий Договор заключен на срок три  года.</w:t>
      </w:r>
    </w:p>
    <w:p w:rsidR="004E44A6" w:rsidRPr="00B67BAD" w:rsidRDefault="004E44A6" w:rsidP="004E44A6">
      <w:pPr>
        <w:ind w:firstLine="708"/>
        <w:jc w:val="both"/>
        <w:rPr>
          <w:rFonts w:ascii="Times New Roman" w:hAnsi="Times New Roman" w:cs="Times New Roman"/>
          <w:sz w:val="24"/>
          <w:szCs w:val="24"/>
        </w:rPr>
      </w:pPr>
      <w:r w:rsidRPr="00B67BAD">
        <w:rPr>
          <w:rFonts w:ascii="Times New Roman" w:hAnsi="Times New Roman" w:cs="Times New Roman"/>
          <w:sz w:val="24"/>
          <w:szCs w:val="24"/>
        </w:rPr>
        <w:t>10.3. 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Правительством Российской Федерации на следующий период.</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10.3. Настоящий Договор может быть изменен или прекращен по письменному соглашению «Сторон», а также в других случаях, предусмотренных законодательством.</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 xml:space="preserve">10.4. Любые  изменения  и дополнения к настоящему Договору действительны при </w:t>
      </w:r>
      <w:r w:rsidRPr="00B67BAD">
        <w:rPr>
          <w:rFonts w:ascii="Times New Roman" w:hAnsi="Times New Roman" w:cs="Times New Roman"/>
          <w:sz w:val="24"/>
          <w:szCs w:val="24"/>
        </w:rPr>
        <w:lastRenderedPageBreak/>
        <w:t>условии, если они совершены в письменной форме и подписаны надлежаще уполномоченными на то представителями «Сторон».</w:t>
      </w:r>
    </w:p>
    <w:p w:rsidR="004E44A6" w:rsidRPr="00B67BAD" w:rsidRDefault="004E44A6" w:rsidP="00D34F48">
      <w:pPr>
        <w:pStyle w:val="ConsPlusNonformat"/>
        <w:spacing w:after="0"/>
        <w:ind w:firstLine="708"/>
        <w:jc w:val="both"/>
        <w:rPr>
          <w:rFonts w:ascii="Times New Roman" w:hAnsi="Times New Roman" w:cs="Times New Roman"/>
          <w:b/>
          <w:sz w:val="24"/>
          <w:szCs w:val="24"/>
        </w:rPr>
      </w:pPr>
      <w:r w:rsidRPr="00B67BAD">
        <w:rPr>
          <w:rFonts w:ascii="Times New Roman" w:hAnsi="Times New Roman" w:cs="Times New Roman"/>
          <w:sz w:val="24"/>
          <w:szCs w:val="24"/>
        </w:rPr>
        <w:t xml:space="preserve">10.5. </w:t>
      </w:r>
      <w:r>
        <w:rPr>
          <w:rFonts w:ascii="Times New Roman" w:hAnsi="Times New Roman" w:cs="Times New Roman"/>
          <w:sz w:val="24"/>
          <w:szCs w:val="24"/>
        </w:rPr>
        <w:t>МУП«ЖКХ</w:t>
      </w:r>
      <w:r w:rsidRPr="00B67BAD">
        <w:rPr>
          <w:rFonts w:ascii="Times New Roman" w:hAnsi="Times New Roman" w:cs="Times New Roman"/>
          <w:sz w:val="24"/>
          <w:szCs w:val="24"/>
        </w:rPr>
        <w:t>»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данных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многоквартирном доме.</w:t>
      </w:r>
    </w:p>
    <w:p w:rsidR="004E44A6" w:rsidRPr="00B67BAD" w:rsidRDefault="004E44A6" w:rsidP="004E44A6">
      <w:pPr>
        <w:pStyle w:val="ConsPlusNonformat"/>
        <w:spacing w:after="0"/>
        <w:jc w:val="center"/>
        <w:rPr>
          <w:rFonts w:ascii="Times New Roman" w:hAnsi="Times New Roman" w:cs="Times New Roman"/>
          <w:b/>
          <w:sz w:val="24"/>
          <w:szCs w:val="24"/>
        </w:rPr>
      </w:pPr>
      <w:r w:rsidRPr="00B67BAD">
        <w:rPr>
          <w:rFonts w:ascii="Times New Roman" w:hAnsi="Times New Roman" w:cs="Times New Roman"/>
          <w:b/>
          <w:sz w:val="24"/>
          <w:szCs w:val="24"/>
        </w:rPr>
        <w:t>11. ЗАКЛЮЧИТЕЛЬНЫЕ ПОЛОЖЕНИЯ</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11.1. Настоящий  Договор составлен в двух экземплярах, имеющих одинаковую юридическую силу, по одному экземпляру для каждой из «Сторон».</w:t>
      </w:r>
    </w:p>
    <w:p w:rsidR="004E44A6" w:rsidRPr="00B67BAD"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11.2. Во всем остальном, не предусмотренном настоящим Договором, «Стороны» будут руководствоваться действующим законодательством.</w:t>
      </w:r>
    </w:p>
    <w:p w:rsidR="004E44A6" w:rsidRDefault="004E44A6" w:rsidP="004E44A6">
      <w:pPr>
        <w:pStyle w:val="ConsPlusNonformat"/>
        <w:spacing w:after="0"/>
        <w:ind w:firstLine="708"/>
        <w:jc w:val="both"/>
        <w:rPr>
          <w:rFonts w:ascii="Times New Roman" w:hAnsi="Times New Roman" w:cs="Times New Roman"/>
          <w:sz w:val="24"/>
          <w:szCs w:val="24"/>
        </w:rPr>
      </w:pPr>
      <w:r w:rsidRPr="00B67BAD">
        <w:rPr>
          <w:rFonts w:ascii="Times New Roman" w:hAnsi="Times New Roman" w:cs="Times New Roman"/>
          <w:sz w:val="24"/>
          <w:szCs w:val="24"/>
        </w:rPr>
        <w:t>11.3. Неотъемлемой частью настоящего Договора являются Приложения.</w:t>
      </w:r>
    </w:p>
    <w:p w:rsidR="004E44A6" w:rsidRPr="00B67BAD" w:rsidRDefault="004E44A6" w:rsidP="004E44A6">
      <w:pPr>
        <w:pStyle w:val="ConsPlusNonformat"/>
        <w:spacing w:after="0"/>
        <w:ind w:firstLine="708"/>
        <w:jc w:val="both"/>
        <w:rPr>
          <w:rFonts w:ascii="Times New Roman" w:hAnsi="Times New Roman" w:cs="Times New Roman"/>
          <w:sz w:val="24"/>
          <w:szCs w:val="24"/>
        </w:rPr>
      </w:pPr>
    </w:p>
    <w:p w:rsidR="004E44A6" w:rsidRPr="00B67BAD" w:rsidRDefault="004E44A6" w:rsidP="004E44A6">
      <w:pPr>
        <w:pStyle w:val="3"/>
        <w:keepLines/>
        <w:suppressAutoHyphens/>
        <w:spacing w:after="0"/>
        <w:jc w:val="center"/>
        <w:rPr>
          <w:rFonts w:ascii="Times New Roman" w:hAnsi="Times New Roman"/>
          <w:color w:val="000000"/>
          <w:sz w:val="24"/>
          <w:szCs w:val="24"/>
          <w:lang w:val="ru-RU"/>
        </w:rPr>
      </w:pPr>
      <w:r w:rsidRPr="00B67BAD">
        <w:rPr>
          <w:rFonts w:ascii="Times New Roman" w:hAnsi="Times New Roman"/>
          <w:color w:val="000000"/>
          <w:sz w:val="24"/>
          <w:szCs w:val="24"/>
          <w:lang w:val="ru-RU"/>
        </w:rPr>
        <w:t>12. ПОДПИСИ СТОРОН</w:t>
      </w:r>
    </w:p>
    <w:p w:rsidR="004E44A6" w:rsidRPr="00B67BAD" w:rsidRDefault="004E44A6" w:rsidP="004E44A6">
      <w:pPr>
        <w:rPr>
          <w:rFonts w:ascii="Times New Roman" w:hAnsi="Times New Roman" w:cs="Times New Roman"/>
          <w:sz w:val="24"/>
          <w:szCs w:val="24"/>
        </w:rPr>
      </w:pPr>
    </w:p>
    <w:p w:rsidR="004E44A6" w:rsidRPr="00B67BAD" w:rsidRDefault="004E44A6" w:rsidP="004E44A6">
      <w:pPr>
        <w:jc w:val="both"/>
        <w:rPr>
          <w:rFonts w:ascii="Times New Roman" w:hAnsi="Times New Roman" w:cs="Times New Roman"/>
          <w:sz w:val="24"/>
          <w:szCs w:val="24"/>
        </w:rPr>
      </w:pPr>
      <w:r>
        <w:rPr>
          <w:rFonts w:ascii="Times New Roman" w:hAnsi="Times New Roman" w:cs="Times New Roman"/>
          <w:b/>
          <w:sz w:val="24"/>
          <w:szCs w:val="24"/>
        </w:rPr>
        <w:t xml:space="preserve"> МУП «ЖКХ</w:t>
      </w:r>
      <w:r w:rsidRPr="00B67BAD">
        <w:rPr>
          <w:rFonts w:ascii="Times New Roman" w:hAnsi="Times New Roman" w:cs="Times New Roman"/>
          <w:b/>
          <w:sz w:val="24"/>
          <w:szCs w:val="24"/>
        </w:rPr>
        <w:t>»</w:t>
      </w:r>
      <w:r>
        <w:rPr>
          <w:rFonts w:ascii="Times New Roman" w:hAnsi="Times New Roman" w:cs="Times New Roman"/>
          <w:b/>
          <w:sz w:val="24"/>
          <w:szCs w:val="24"/>
        </w:rPr>
        <w:t xml:space="preserve"> Шубинского сельсовета</w:t>
      </w:r>
    </w:p>
    <w:p w:rsidR="004E44A6" w:rsidRPr="00B67BAD" w:rsidRDefault="004E44A6" w:rsidP="004E44A6">
      <w:pPr>
        <w:jc w:val="both"/>
        <w:rPr>
          <w:rFonts w:ascii="Times New Roman" w:hAnsi="Times New Roman" w:cs="Times New Roman"/>
          <w:sz w:val="24"/>
          <w:szCs w:val="24"/>
        </w:rPr>
      </w:pPr>
      <w:r w:rsidRPr="00B67BAD">
        <w:rPr>
          <w:rFonts w:ascii="Times New Roman" w:hAnsi="Times New Roman" w:cs="Times New Roman"/>
          <w:b/>
          <w:sz w:val="24"/>
          <w:szCs w:val="24"/>
        </w:rPr>
        <w:t>Адрес:</w:t>
      </w:r>
      <w:r w:rsidRPr="00B67BAD">
        <w:rPr>
          <w:rFonts w:ascii="Times New Roman" w:hAnsi="Times New Roman" w:cs="Times New Roman"/>
          <w:sz w:val="24"/>
          <w:szCs w:val="24"/>
        </w:rPr>
        <w:t xml:space="preserve"> Н</w:t>
      </w:r>
      <w:r>
        <w:rPr>
          <w:rFonts w:ascii="Times New Roman" w:hAnsi="Times New Roman" w:cs="Times New Roman"/>
          <w:sz w:val="24"/>
          <w:szCs w:val="24"/>
        </w:rPr>
        <w:t>овосибирская область, Барабинский р-он,С.Шубинское,ул.Школьная 8(а)         тел.  8 (383 61</w:t>
      </w:r>
      <w:r w:rsidRPr="00B67BAD">
        <w:rPr>
          <w:rFonts w:ascii="Times New Roman" w:hAnsi="Times New Roman" w:cs="Times New Roman"/>
          <w:sz w:val="24"/>
          <w:szCs w:val="24"/>
        </w:rPr>
        <w:t xml:space="preserve">) </w:t>
      </w:r>
      <w:r>
        <w:rPr>
          <w:rFonts w:ascii="Times New Roman" w:hAnsi="Times New Roman" w:cs="Times New Roman"/>
          <w:sz w:val="24"/>
          <w:szCs w:val="24"/>
        </w:rPr>
        <w:t>94-147</w:t>
      </w:r>
    </w:p>
    <w:p w:rsidR="004E44A6" w:rsidRPr="00B67BAD" w:rsidRDefault="004E44A6" w:rsidP="004E44A6">
      <w:pPr>
        <w:jc w:val="both"/>
        <w:rPr>
          <w:rFonts w:ascii="Times New Roman" w:hAnsi="Times New Roman" w:cs="Times New Roman"/>
          <w:sz w:val="24"/>
          <w:szCs w:val="24"/>
        </w:rPr>
      </w:pPr>
      <w:r w:rsidRPr="00B67BAD">
        <w:rPr>
          <w:rFonts w:ascii="Times New Roman" w:hAnsi="Times New Roman" w:cs="Times New Roman"/>
          <w:sz w:val="24"/>
          <w:szCs w:val="24"/>
        </w:rPr>
        <w:t xml:space="preserve"> </w:t>
      </w:r>
      <w:r w:rsidRPr="00B67BAD">
        <w:rPr>
          <w:rFonts w:ascii="Times New Roman" w:hAnsi="Times New Roman" w:cs="Times New Roman"/>
          <w:b/>
          <w:sz w:val="24"/>
          <w:szCs w:val="24"/>
        </w:rPr>
        <w:t>Банковские реквизиты:</w:t>
      </w:r>
      <w:r>
        <w:rPr>
          <w:rFonts w:ascii="Times New Roman" w:hAnsi="Times New Roman" w:cs="Times New Roman"/>
          <w:sz w:val="24"/>
          <w:szCs w:val="24"/>
        </w:rPr>
        <w:t xml:space="preserve"> р/с 40702810309020000050</w:t>
      </w:r>
      <w:r w:rsidRPr="00B67BAD">
        <w:rPr>
          <w:rFonts w:ascii="Times New Roman" w:hAnsi="Times New Roman" w:cs="Times New Roman"/>
          <w:sz w:val="24"/>
          <w:szCs w:val="24"/>
        </w:rPr>
        <w:t xml:space="preserve"> в Банке «Левобережный» (ОАО) к\с 30101810100000000850 в ГРКЦ ГУ Бан</w:t>
      </w:r>
      <w:r>
        <w:rPr>
          <w:rFonts w:ascii="Times New Roman" w:hAnsi="Times New Roman" w:cs="Times New Roman"/>
          <w:sz w:val="24"/>
          <w:szCs w:val="24"/>
        </w:rPr>
        <w:t>ка России по НСО, ИНН 5451110686 КПП 545101001</w:t>
      </w:r>
      <w:r w:rsidRPr="00B67BAD">
        <w:rPr>
          <w:rFonts w:ascii="Times New Roman" w:hAnsi="Times New Roman" w:cs="Times New Roman"/>
          <w:sz w:val="24"/>
          <w:szCs w:val="24"/>
        </w:rPr>
        <w:t xml:space="preserve"> БИК 045004850</w:t>
      </w:r>
    </w:p>
    <w:p w:rsidR="004E44A6" w:rsidRDefault="004E44A6" w:rsidP="004E44A6">
      <w:pPr>
        <w:jc w:val="both"/>
        <w:rPr>
          <w:rFonts w:ascii="Times New Roman" w:hAnsi="Times New Roman" w:cs="Times New Roman"/>
          <w:b/>
          <w:sz w:val="24"/>
          <w:szCs w:val="24"/>
        </w:rPr>
      </w:pPr>
      <w:r>
        <w:rPr>
          <w:rFonts w:ascii="Times New Roman" w:hAnsi="Times New Roman" w:cs="Times New Roman"/>
          <w:b/>
          <w:sz w:val="24"/>
          <w:szCs w:val="24"/>
        </w:rPr>
        <w:t xml:space="preserve"> «Собственник»</w:t>
      </w:r>
      <w:r w:rsidR="00EA038D">
        <w:rPr>
          <w:rFonts w:ascii="Times New Roman" w:hAnsi="Times New Roman" w:cs="Times New Roman"/>
          <w:b/>
          <w:sz w:val="24"/>
          <w:szCs w:val="24"/>
        </w:rPr>
        <w:t xml:space="preserve">  Жители </w:t>
      </w:r>
      <w:r>
        <w:rPr>
          <w:rFonts w:ascii="Times New Roman" w:hAnsi="Times New Roman" w:cs="Times New Roman"/>
          <w:b/>
          <w:sz w:val="24"/>
          <w:szCs w:val="24"/>
        </w:rPr>
        <w:t xml:space="preserve"> дом</w:t>
      </w:r>
      <w:r w:rsidR="00EA038D">
        <w:rPr>
          <w:rFonts w:ascii="Times New Roman" w:hAnsi="Times New Roman" w:cs="Times New Roman"/>
          <w:b/>
          <w:sz w:val="24"/>
          <w:szCs w:val="24"/>
        </w:rPr>
        <w:t>а</w:t>
      </w:r>
      <w:r w:rsidR="000B7396">
        <w:rPr>
          <w:rFonts w:ascii="Times New Roman" w:hAnsi="Times New Roman" w:cs="Times New Roman"/>
          <w:b/>
          <w:sz w:val="24"/>
          <w:szCs w:val="24"/>
        </w:rPr>
        <w:t xml:space="preserve"> № 2</w:t>
      </w:r>
      <w:r>
        <w:rPr>
          <w:rFonts w:ascii="Times New Roman" w:hAnsi="Times New Roman" w:cs="Times New Roman"/>
          <w:b/>
          <w:sz w:val="24"/>
          <w:szCs w:val="24"/>
        </w:rPr>
        <w:t xml:space="preserve"> по ул.Школьная.</w:t>
      </w:r>
    </w:p>
    <w:p w:rsidR="004E44A6" w:rsidRDefault="004E44A6" w:rsidP="004E44A6">
      <w:pPr>
        <w:jc w:val="both"/>
        <w:rPr>
          <w:rFonts w:ascii="Times New Roman" w:hAnsi="Times New Roman" w:cs="Times New Roman"/>
          <w:b/>
          <w:sz w:val="24"/>
          <w:szCs w:val="24"/>
        </w:rPr>
      </w:pPr>
      <w:r>
        <w:rPr>
          <w:rFonts w:ascii="Times New Roman" w:hAnsi="Times New Roman" w:cs="Times New Roman"/>
          <w:b/>
          <w:sz w:val="24"/>
          <w:szCs w:val="24"/>
        </w:rPr>
        <w:t xml:space="preserve"> Адрес: Новосибирская область,Барабинский р</w:t>
      </w:r>
      <w:r w:rsidR="000B7396">
        <w:rPr>
          <w:rFonts w:ascii="Times New Roman" w:hAnsi="Times New Roman" w:cs="Times New Roman"/>
          <w:b/>
          <w:sz w:val="24"/>
          <w:szCs w:val="24"/>
        </w:rPr>
        <w:t>айон,с.Шубинское,ул.Школьная № 2</w:t>
      </w:r>
    </w:p>
    <w:p w:rsidR="004E44A6" w:rsidRPr="00B67BAD" w:rsidRDefault="004E44A6" w:rsidP="004E44A6">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B67BAD">
        <w:rPr>
          <w:rFonts w:ascii="Times New Roman" w:hAnsi="Times New Roman" w:cs="Times New Roman"/>
          <w:b/>
          <w:sz w:val="24"/>
          <w:szCs w:val="24"/>
        </w:rPr>
        <w:t>____________________________________________</w:t>
      </w:r>
      <w:r>
        <w:rPr>
          <w:rFonts w:ascii="Times New Roman" w:hAnsi="Times New Roman" w:cs="Times New Roman"/>
          <w:b/>
          <w:sz w:val="24"/>
          <w:szCs w:val="24"/>
        </w:rPr>
        <w:t>___________________________</w:t>
      </w:r>
      <w:r w:rsidRPr="00B67BAD">
        <w:rPr>
          <w:rFonts w:ascii="Times New Roman" w:hAnsi="Times New Roman" w:cs="Times New Roman"/>
          <w:b/>
          <w:sz w:val="24"/>
          <w:szCs w:val="24"/>
        </w:rPr>
        <w:t>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E44A6" w:rsidRPr="00B67BAD" w:rsidTr="00603AB6">
        <w:tc>
          <w:tcPr>
            <w:tcW w:w="4785" w:type="dxa"/>
          </w:tcPr>
          <w:p w:rsidR="004E44A6" w:rsidRPr="00B67BAD" w:rsidRDefault="004E44A6" w:rsidP="00603AB6">
            <w:pPr>
              <w:jc w:val="both"/>
              <w:rPr>
                <w:rFonts w:ascii="Times New Roman" w:hAnsi="Times New Roman" w:cs="Times New Roman"/>
                <w:sz w:val="24"/>
                <w:szCs w:val="24"/>
              </w:rPr>
            </w:pPr>
            <w:r>
              <w:rPr>
                <w:rFonts w:ascii="Times New Roman" w:hAnsi="Times New Roman" w:cs="Times New Roman"/>
                <w:sz w:val="24"/>
                <w:szCs w:val="24"/>
              </w:rPr>
              <w:t>Директор МУП «ЖКХ»</w:t>
            </w:r>
            <w:r w:rsidRPr="00B67BAD">
              <w:rPr>
                <w:rFonts w:ascii="Times New Roman" w:hAnsi="Times New Roman" w:cs="Times New Roman"/>
                <w:sz w:val="24"/>
                <w:szCs w:val="24"/>
              </w:rPr>
              <w:t xml:space="preserve"> </w:t>
            </w:r>
          </w:p>
          <w:p w:rsidR="004E44A6" w:rsidRPr="00B67BAD" w:rsidRDefault="004E44A6" w:rsidP="00603AB6">
            <w:pPr>
              <w:jc w:val="both"/>
              <w:rPr>
                <w:rFonts w:ascii="Times New Roman" w:hAnsi="Times New Roman" w:cs="Times New Roman"/>
                <w:sz w:val="24"/>
                <w:szCs w:val="24"/>
              </w:rPr>
            </w:pPr>
            <w:r>
              <w:rPr>
                <w:rFonts w:ascii="Times New Roman" w:hAnsi="Times New Roman" w:cs="Times New Roman"/>
                <w:sz w:val="24"/>
                <w:szCs w:val="24"/>
              </w:rPr>
              <w:t>Шубинского сельсовета</w:t>
            </w:r>
          </w:p>
          <w:p w:rsidR="004E44A6" w:rsidRPr="00B67BAD" w:rsidRDefault="004E44A6" w:rsidP="00603AB6">
            <w:pPr>
              <w:jc w:val="both"/>
              <w:rPr>
                <w:rFonts w:ascii="Times New Roman" w:hAnsi="Times New Roman" w:cs="Times New Roman"/>
                <w:sz w:val="24"/>
                <w:szCs w:val="24"/>
              </w:rPr>
            </w:pPr>
          </w:p>
          <w:p w:rsidR="004E44A6" w:rsidRPr="00B67BAD" w:rsidRDefault="004E44A6" w:rsidP="00603AB6">
            <w:pPr>
              <w:jc w:val="both"/>
              <w:rPr>
                <w:rFonts w:ascii="Times New Roman" w:hAnsi="Times New Roman" w:cs="Times New Roman"/>
                <w:sz w:val="24"/>
                <w:szCs w:val="24"/>
              </w:rPr>
            </w:pPr>
          </w:p>
          <w:p w:rsidR="004E44A6" w:rsidRPr="00B67BAD" w:rsidRDefault="004E44A6" w:rsidP="00603AB6">
            <w:pPr>
              <w:jc w:val="both"/>
              <w:rPr>
                <w:rFonts w:ascii="Times New Roman" w:hAnsi="Times New Roman" w:cs="Times New Roman"/>
                <w:sz w:val="24"/>
                <w:szCs w:val="24"/>
              </w:rPr>
            </w:pPr>
            <w:r w:rsidRPr="00B67BAD">
              <w:rPr>
                <w:rFonts w:ascii="Times New Roman" w:hAnsi="Times New Roman" w:cs="Times New Roman"/>
                <w:sz w:val="24"/>
                <w:szCs w:val="24"/>
              </w:rPr>
              <w:t xml:space="preserve">_______________ </w:t>
            </w:r>
            <w:r>
              <w:rPr>
                <w:rFonts w:ascii="Times New Roman" w:hAnsi="Times New Roman" w:cs="Times New Roman"/>
                <w:sz w:val="24"/>
                <w:szCs w:val="24"/>
              </w:rPr>
              <w:t>С.А.Молодцов</w:t>
            </w:r>
            <w:r w:rsidRPr="00B67BAD">
              <w:rPr>
                <w:rFonts w:ascii="Times New Roman" w:hAnsi="Times New Roman" w:cs="Times New Roman"/>
                <w:sz w:val="24"/>
                <w:szCs w:val="24"/>
              </w:rPr>
              <w:t xml:space="preserve"> </w:t>
            </w:r>
          </w:p>
          <w:p w:rsidR="004E44A6" w:rsidRPr="00B67BAD" w:rsidRDefault="004E44A6" w:rsidP="00603AB6">
            <w:pPr>
              <w:jc w:val="both"/>
              <w:rPr>
                <w:rFonts w:ascii="Times New Roman" w:hAnsi="Times New Roman" w:cs="Times New Roman"/>
                <w:sz w:val="24"/>
                <w:szCs w:val="24"/>
              </w:rPr>
            </w:pPr>
          </w:p>
          <w:p w:rsidR="004E44A6" w:rsidRPr="00B67BAD" w:rsidRDefault="004E44A6" w:rsidP="00603AB6">
            <w:pPr>
              <w:jc w:val="both"/>
              <w:rPr>
                <w:rFonts w:ascii="Times New Roman" w:hAnsi="Times New Roman" w:cs="Times New Roman"/>
                <w:sz w:val="24"/>
                <w:szCs w:val="24"/>
              </w:rPr>
            </w:pPr>
            <w:r w:rsidRPr="00B67BAD">
              <w:rPr>
                <w:rFonts w:ascii="Times New Roman" w:hAnsi="Times New Roman" w:cs="Times New Roman"/>
                <w:sz w:val="24"/>
                <w:szCs w:val="24"/>
              </w:rPr>
              <w:t>М.п.</w:t>
            </w:r>
          </w:p>
        </w:tc>
        <w:tc>
          <w:tcPr>
            <w:tcW w:w="4786" w:type="dxa"/>
          </w:tcPr>
          <w:p w:rsidR="00EA038D" w:rsidRDefault="00EA038D" w:rsidP="00603AB6">
            <w:pPr>
              <w:jc w:val="both"/>
              <w:rPr>
                <w:rFonts w:ascii="Times New Roman" w:hAnsi="Times New Roman" w:cs="Times New Roman"/>
                <w:sz w:val="24"/>
                <w:szCs w:val="24"/>
              </w:rPr>
            </w:pPr>
            <w:r>
              <w:rPr>
                <w:rFonts w:ascii="Times New Roman" w:hAnsi="Times New Roman" w:cs="Times New Roman"/>
                <w:sz w:val="24"/>
                <w:szCs w:val="24"/>
              </w:rPr>
              <w:t>Собственник</w:t>
            </w:r>
          </w:p>
          <w:p w:rsidR="00EA038D" w:rsidRDefault="00EA038D" w:rsidP="00EA038D">
            <w:pPr>
              <w:rPr>
                <w:rFonts w:ascii="Times New Roman" w:hAnsi="Times New Roman" w:cs="Times New Roman"/>
                <w:sz w:val="24"/>
                <w:szCs w:val="24"/>
              </w:rPr>
            </w:pPr>
          </w:p>
          <w:p w:rsidR="00EA038D" w:rsidRDefault="00EA038D" w:rsidP="00EA038D">
            <w:pPr>
              <w:rPr>
                <w:rFonts w:ascii="Times New Roman" w:hAnsi="Times New Roman" w:cs="Times New Roman"/>
                <w:sz w:val="24"/>
                <w:szCs w:val="24"/>
              </w:rPr>
            </w:pPr>
          </w:p>
          <w:p w:rsidR="00EA038D" w:rsidRDefault="00EA038D" w:rsidP="00EA038D">
            <w:pPr>
              <w:rPr>
                <w:rFonts w:ascii="Times New Roman" w:hAnsi="Times New Roman" w:cs="Times New Roman"/>
                <w:sz w:val="24"/>
                <w:szCs w:val="24"/>
              </w:rPr>
            </w:pPr>
          </w:p>
          <w:p w:rsidR="004E44A6" w:rsidRPr="00EA038D" w:rsidRDefault="004564A8" w:rsidP="00EA038D">
            <w:pPr>
              <w:jc w:val="center"/>
              <w:rPr>
                <w:rFonts w:ascii="Times New Roman" w:hAnsi="Times New Roman" w:cs="Times New Roman"/>
                <w:sz w:val="24"/>
                <w:szCs w:val="24"/>
              </w:rPr>
            </w:pPr>
            <w:r>
              <w:rPr>
                <w:rFonts w:ascii="Times New Roman" w:hAnsi="Times New Roman" w:cs="Times New Roman"/>
                <w:sz w:val="24"/>
                <w:szCs w:val="24"/>
              </w:rPr>
              <w:t xml:space="preserve">            </w:t>
            </w:r>
            <w:r w:rsidR="000B7396">
              <w:rPr>
                <w:rFonts w:ascii="Times New Roman" w:hAnsi="Times New Roman" w:cs="Times New Roman"/>
                <w:sz w:val="24"/>
                <w:szCs w:val="24"/>
              </w:rPr>
              <w:t>И.А. Хромова</w:t>
            </w:r>
          </w:p>
        </w:tc>
      </w:tr>
      <w:tr w:rsidR="004E44A6" w:rsidRPr="00B67BAD" w:rsidTr="00603AB6">
        <w:tc>
          <w:tcPr>
            <w:tcW w:w="4785" w:type="dxa"/>
          </w:tcPr>
          <w:p w:rsidR="004E44A6" w:rsidRDefault="004E44A6" w:rsidP="00603AB6">
            <w:pPr>
              <w:jc w:val="both"/>
              <w:rPr>
                <w:rFonts w:ascii="Times New Roman" w:hAnsi="Times New Roman" w:cs="Times New Roman"/>
                <w:sz w:val="24"/>
                <w:szCs w:val="24"/>
              </w:rPr>
            </w:pPr>
          </w:p>
        </w:tc>
        <w:tc>
          <w:tcPr>
            <w:tcW w:w="4786" w:type="dxa"/>
          </w:tcPr>
          <w:p w:rsidR="004E44A6" w:rsidRPr="00B67BAD" w:rsidRDefault="004E44A6" w:rsidP="00603AB6">
            <w:pPr>
              <w:jc w:val="both"/>
              <w:rPr>
                <w:rFonts w:ascii="Times New Roman" w:hAnsi="Times New Roman" w:cs="Times New Roman"/>
                <w:sz w:val="24"/>
                <w:szCs w:val="24"/>
              </w:rPr>
            </w:pPr>
          </w:p>
        </w:tc>
      </w:tr>
    </w:tbl>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cs="Times New Roman"/>
          <w:sz w:val="24"/>
          <w:szCs w:val="24"/>
        </w:rPr>
      </w:pPr>
    </w:p>
    <w:p w:rsidR="004E44A6" w:rsidRPr="00B67BAD" w:rsidRDefault="004E44A6" w:rsidP="004E44A6">
      <w:pPr>
        <w:jc w:val="right"/>
        <w:rPr>
          <w:rFonts w:ascii="Times New Roman" w:hAnsi="Times New Roman" w:cs="Times New Roman"/>
          <w:sz w:val="24"/>
          <w:szCs w:val="24"/>
        </w:rPr>
      </w:pPr>
    </w:p>
    <w:p w:rsidR="004E44A6" w:rsidRDefault="004E44A6" w:rsidP="004E44A6">
      <w:pPr>
        <w:jc w:val="right"/>
        <w:rPr>
          <w:rFonts w:ascii="Times New Roman" w:hAnsi="Times New Roman"/>
        </w:rPr>
      </w:pPr>
    </w:p>
    <w:p w:rsidR="004E44A6" w:rsidRDefault="004E44A6" w:rsidP="004E44A6">
      <w:pPr>
        <w:jc w:val="right"/>
        <w:rPr>
          <w:rFonts w:ascii="Times New Roman" w:hAnsi="Times New Roman"/>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346E03" w:rsidRDefault="00346E03" w:rsidP="004E44A6">
      <w:pPr>
        <w:jc w:val="right"/>
        <w:rPr>
          <w:rFonts w:ascii="Courier New" w:hAnsi="Courier New" w:cs="Courier New"/>
          <w:sz w:val="20"/>
          <w:szCs w:val="20"/>
        </w:rPr>
      </w:pPr>
    </w:p>
    <w:p w:rsidR="004E44A6" w:rsidRDefault="004E44A6" w:rsidP="004E44A6">
      <w:pPr>
        <w:jc w:val="right"/>
        <w:rPr>
          <w:rFonts w:ascii="Courier New" w:hAnsi="Courier New" w:cs="Courier New"/>
          <w:sz w:val="20"/>
          <w:szCs w:val="20"/>
        </w:rPr>
      </w:pPr>
    </w:p>
    <w:p w:rsidR="004E44A6" w:rsidRPr="00321066" w:rsidRDefault="004E44A6" w:rsidP="004E44A6">
      <w:pPr>
        <w:jc w:val="right"/>
        <w:rPr>
          <w:rFonts w:ascii="Courier New" w:hAnsi="Courier New" w:cs="Courier New"/>
          <w:sz w:val="20"/>
          <w:szCs w:val="20"/>
        </w:rPr>
      </w:pPr>
      <w:r>
        <w:rPr>
          <w:rFonts w:ascii="Courier New" w:hAnsi="Courier New" w:cs="Courier New"/>
          <w:sz w:val="20"/>
          <w:szCs w:val="20"/>
        </w:rPr>
        <w:t>Приложение 1</w:t>
      </w:r>
    </w:p>
    <w:p w:rsidR="004E44A6" w:rsidRDefault="004E44A6" w:rsidP="004E44A6">
      <w:pPr>
        <w:ind w:left="6577"/>
        <w:jc w:val="right"/>
        <w:rPr>
          <w:rFonts w:ascii="Courier New" w:hAnsi="Courier New" w:cs="Courier New"/>
          <w:b/>
        </w:rPr>
      </w:pPr>
    </w:p>
    <w:p w:rsidR="004E44A6" w:rsidRPr="00321066" w:rsidRDefault="004E44A6" w:rsidP="004E44A6">
      <w:pPr>
        <w:pStyle w:val="ConsPlusNonformat"/>
        <w:widowControl/>
        <w:spacing w:after="0" w:line="240" w:lineRule="auto"/>
        <w:outlineLvl w:val="1"/>
        <w:rPr>
          <w:b/>
          <w:sz w:val="20"/>
          <w:szCs w:val="20"/>
        </w:rPr>
      </w:pPr>
      <w:r>
        <w:rPr>
          <w:b/>
          <w:sz w:val="20"/>
          <w:szCs w:val="20"/>
        </w:rPr>
        <w:t xml:space="preserve">                                        </w:t>
      </w:r>
    </w:p>
    <w:p w:rsidR="004E44A6" w:rsidRPr="00321066" w:rsidRDefault="004E44A6" w:rsidP="004E44A6">
      <w:pPr>
        <w:pStyle w:val="ConsPlusNonformat"/>
        <w:widowControl/>
        <w:spacing w:after="0" w:line="240" w:lineRule="auto"/>
        <w:rPr>
          <w:sz w:val="20"/>
          <w:szCs w:val="20"/>
        </w:rPr>
      </w:pPr>
      <w:r w:rsidRPr="00321066">
        <w:rPr>
          <w:sz w:val="20"/>
          <w:szCs w:val="20"/>
        </w:rPr>
        <w:t xml:space="preserve">                           </w:t>
      </w:r>
    </w:p>
    <w:tbl>
      <w:tblPr>
        <w:tblW w:w="0" w:type="auto"/>
        <w:tblInd w:w="93" w:type="dxa"/>
        <w:tblLook w:val="04A0"/>
      </w:tblPr>
      <w:tblGrid>
        <w:gridCol w:w="5813"/>
        <w:gridCol w:w="3443"/>
        <w:gridCol w:w="111"/>
        <w:gridCol w:w="111"/>
      </w:tblGrid>
      <w:tr w:rsidR="004E44A6" w:rsidRPr="004C40EA" w:rsidTr="00603AB6">
        <w:trPr>
          <w:gridAfter w:val="1"/>
          <w:trHeight w:val="2355"/>
        </w:trPr>
        <w:tc>
          <w:tcPr>
            <w:tcW w:w="0" w:type="auto"/>
            <w:gridSpan w:val="3"/>
            <w:tcBorders>
              <w:top w:val="nil"/>
              <w:left w:val="nil"/>
              <w:bottom w:val="nil"/>
              <w:right w:val="nil"/>
            </w:tcBorders>
            <w:vAlign w:val="bottom"/>
          </w:tcPr>
          <w:p w:rsidR="004E44A6" w:rsidRPr="004C40EA" w:rsidRDefault="004E44A6" w:rsidP="00603AB6">
            <w:pPr>
              <w:jc w:val="center"/>
              <w:rPr>
                <w:rFonts w:ascii="Times New Roman" w:hAnsi="Times New Roman"/>
                <w:b/>
                <w:bCs/>
                <w:color w:val="000000"/>
              </w:rPr>
            </w:pPr>
            <w:r w:rsidRPr="004C40EA">
              <w:rPr>
                <w:rFonts w:ascii="Times New Roman" w:hAnsi="Times New Roman"/>
                <w:b/>
                <w:bCs/>
                <w:color w:val="000000"/>
              </w:rPr>
              <w:t>ПЕРЕЧЕНЬ</w:t>
            </w:r>
            <w:r w:rsidRPr="004C40EA">
              <w:rPr>
                <w:rFonts w:ascii="Times New Roman" w:hAnsi="Times New Roman"/>
                <w:b/>
                <w:bCs/>
                <w:color w:val="000000"/>
              </w:rPr>
              <w:br/>
              <w:t>обязательных работ</w:t>
            </w:r>
            <w:r>
              <w:rPr>
                <w:rFonts w:ascii="Times New Roman" w:hAnsi="Times New Roman"/>
                <w:b/>
                <w:bCs/>
                <w:color w:val="000000"/>
              </w:rPr>
              <w:t xml:space="preserve"> и услуг по содержанию </w:t>
            </w:r>
            <w:r w:rsidRPr="004C40EA">
              <w:rPr>
                <w:rFonts w:ascii="Times New Roman" w:hAnsi="Times New Roman"/>
                <w:b/>
                <w:bCs/>
                <w:color w:val="000000"/>
              </w:rPr>
              <w:br/>
              <w:t>общего имущества собственников помещений</w:t>
            </w:r>
            <w:r w:rsidRPr="004C40EA">
              <w:rPr>
                <w:rFonts w:ascii="Times New Roman" w:hAnsi="Times New Roman"/>
                <w:b/>
                <w:bCs/>
                <w:color w:val="000000"/>
              </w:rPr>
              <w:br/>
              <w:t>в многоквартирном доме, распложенном по а</w:t>
            </w:r>
            <w:r>
              <w:rPr>
                <w:rFonts w:ascii="Times New Roman" w:hAnsi="Times New Roman"/>
                <w:b/>
                <w:bCs/>
                <w:color w:val="000000"/>
              </w:rPr>
              <w:t>дресу: Новосибирская область, Барабинский р</w:t>
            </w:r>
            <w:r w:rsidR="004564A8">
              <w:rPr>
                <w:rFonts w:ascii="Times New Roman" w:hAnsi="Times New Roman"/>
                <w:b/>
                <w:bCs/>
                <w:color w:val="000000"/>
              </w:rPr>
              <w:t>айон,с.Шубинское,ул.Школьная №14</w:t>
            </w:r>
          </w:p>
          <w:p w:rsidR="004E44A6" w:rsidRPr="004C40EA" w:rsidRDefault="004E44A6" w:rsidP="00603AB6">
            <w:pPr>
              <w:jc w:val="center"/>
              <w:rPr>
                <w:rFonts w:ascii="Times New Roman" w:hAnsi="Times New Roman"/>
                <w:b/>
                <w:bCs/>
                <w:color w:val="000000"/>
              </w:rPr>
            </w:pPr>
            <w:r w:rsidRPr="004C40EA">
              <w:rPr>
                <w:rFonts w:ascii="Times New Roman" w:hAnsi="Times New Roman"/>
                <w:b/>
                <w:bCs/>
                <w:color w:val="000000"/>
              </w:rPr>
              <w:t xml:space="preserve"> </w:t>
            </w:r>
          </w:p>
        </w:tc>
      </w:tr>
      <w:tr w:rsidR="004E44A6" w:rsidRPr="004C40EA" w:rsidTr="00603AB6">
        <w:tblPrEx>
          <w:tblLook w:val="00A0"/>
        </w:tblPrEx>
        <w:trPr>
          <w:trHeight w:val="1890"/>
        </w:trPr>
        <w:tc>
          <w:tcPr>
            <w:tcW w:w="0" w:type="auto"/>
            <w:tcBorders>
              <w:left w:val="single" w:sz="4" w:space="0" w:color="auto"/>
              <w:bottom w:val="single" w:sz="4" w:space="0" w:color="auto"/>
              <w:right w:val="single" w:sz="4" w:space="0" w:color="auto"/>
            </w:tcBorders>
            <w:vAlign w:val="center"/>
          </w:tcPr>
          <w:p w:rsidR="004E44A6" w:rsidRDefault="004E44A6" w:rsidP="00603AB6">
            <w:pPr>
              <w:jc w:val="center"/>
              <w:rPr>
                <w:rFonts w:ascii="Times New Roman" w:hAnsi="Times New Roman"/>
                <w:color w:val="000000"/>
              </w:rPr>
            </w:pPr>
          </w:p>
          <w:p w:rsidR="004E44A6" w:rsidRDefault="004E44A6" w:rsidP="00603AB6">
            <w:pPr>
              <w:rPr>
                <w:rFonts w:ascii="Times New Roman" w:hAnsi="Times New Roman"/>
              </w:rPr>
            </w:pPr>
          </w:p>
          <w:p w:rsidR="004E44A6" w:rsidRPr="000F76EB" w:rsidRDefault="004E44A6" w:rsidP="00603AB6">
            <w:pPr>
              <w:rPr>
                <w:rFonts w:ascii="Times New Roman" w:hAnsi="Times New Roman"/>
              </w:rPr>
            </w:pPr>
            <w:r>
              <w:rPr>
                <w:rFonts w:ascii="Times New Roman" w:hAnsi="Times New Roman"/>
              </w:rPr>
              <w:t>Текущее содержание</w:t>
            </w:r>
          </w:p>
        </w:tc>
        <w:tc>
          <w:tcPr>
            <w:tcW w:w="0" w:type="auto"/>
            <w:tcBorders>
              <w:top w:val="nil"/>
              <w:left w:val="nil"/>
              <w:bottom w:val="single" w:sz="4" w:space="0" w:color="auto"/>
              <w:right w:val="single" w:sz="4" w:space="0" w:color="auto"/>
            </w:tcBorders>
            <w:noWrap/>
            <w:vAlign w:val="center"/>
          </w:tcPr>
          <w:p w:rsidR="004E44A6" w:rsidRDefault="004E44A6" w:rsidP="00603AB6">
            <w:pPr>
              <w:jc w:val="center"/>
              <w:rPr>
                <w:rFonts w:ascii="Times New Roman" w:hAnsi="Times New Roman"/>
                <w:color w:val="000000"/>
              </w:rPr>
            </w:pPr>
          </w:p>
          <w:p w:rsidR="004E44A6" w:rsidRDefault="004E44A6" w:rsidP="00603AB6">
            <w:pPr>
              <w:rPr>
                <w:rFonts w:ascii="Times New Roman" w:hAnsi="Times New Roman"/>
              </w:rPr>
            </w:pPr>
          </w:p>
          <w:p w:rsidR="004E44A6" w:rsidRPr="000F76EB" w:rsidRDefault="004E44A6" w:rsidP="00603AB6">
            <w:pPr>
              <w:rPr>
                <w:rFonts w:ascii="Times New Roman" w:hAnsi="Times New Roman"/>
              </w:rPr>
            </w:pPr>
            <w:r>
              <w:rPr>
                <w:rFonts w:ascii="Times New Roman" w:hAnsi="Times New Roman"/>
              </w:rPr>
              <w:t>7,44 руб.</w:t>
            </w:r>
          </w:p>
        </w:tc>
        <w:tc>
          <w:tcPr>
            <w:tcW w:w="0" w:type="auto"/>
            <w:gridSpan w:val="2"/>
            <w:tcBorders>
              <w:top w:val="nil"/>
              <w:left w:val="nil"/>
              <w:bottom w:val="single" w:sz="4" w:space="0" w:color="auto"/>
              <w:right w:val="single" w:sz="4" w:space="0" w:color="auto"/>
            </w:tcBorders>
            <w:noWrap/>
            <w:vAlign w:val="center"/>
          </w:tcPr>
          <w:p w:rsidR="004E44A6" w:rsidRPr="004C40EA" w:rsidRDefault="004E44A6" w:rsidP="00603AB6">
            <w:pPr>
              <w:jc w:val="center"/>
              <w:rPr>
                <w:rFonts w:ascii="Times New Roman" w:hAnsi="Times New Roman"/>
                <w:color w:val="000000"/>
              </w:rPr>
            </w:pPr>
          </w:p>
        </w:tc>
      </w:tr>
    </w:tbl>
    <w:p w:rsidR="00705333" w:rsidRDefault="00705333"/>
    <w:sectPr w:rsidR="00705333" w:rsidSect="00705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26C89"/>
    <w:multiLevelType w:val="hybridMultilevel"/>
    <w:tmpl w:val="9EE41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44A6"/>
    <w:rsid w:val="000B7396"/>
    <w:rsid w:val="00246D26"/>
    <w:rsid w:val="00271434"/>
    <w:rsid w:val="002A70C7"/>
    <w:rsid w:val="00346E03"/>
    <w:rsid w:val="00351C31"/>
    <w:rsid w:val="004564A8"/>
    <w:rsid w:val="004E44A6"/>
    <w:rsid w:val="00705333"/>
    <w:rsid w:val="007A4E5C"/>
    <w:rsid w:val="00851AC8"/>
    <w:rsid w:val="00975111"/>
    <w:rsid w:val="00D34F48"/>
    <w:rsid w:val="00D96BC6"/>
    <w:rsid w:val="00EA038D"/>
    <w:rsid w:val="00FB2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A6"/>
    <w:rPr>
      <w:rFonts w:eastAsiaTheme="minorEastAsia"/>
      <w:lang w:eastAsia="ru-RU"/>
    </w:rPr>
  </w:style>
  <w:style w:type="paragraph" w:styleId="3">
    <w:name w:val="heading 3"/>
    <w:basedOn w:val="a"/>
    <w:next w:val="a"/>
    <w:link w:val="30"/>
    <w:uiPriority w:val="9"/>
    <w:qFormat/>
    <w:rsid w:val="004E44A6"/>
    <w:pPr>
      <w:keepNext/>
      <w:spacing w:before="240" w:after="60" w:line="240" w:lineRule="auto"/>
      <w:outlineLvl w:val="2"/>
    </w:pPr>
    <w:rPr>
      <w:rFonts w:ascii="Cambria" w:eastAsia="Times New Roman" w:hAnsi="Cambria" w:cs="Times New Roman"/>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44A6"/>
    <w:rPr>
      <w:rFonts w:ascii="Cambria" w:eastAsia="Times New Roman" w:hAnsi="Cambria" w:cs="Times New Roman"/>
      <w:b/>
      <w:bCs/>
      <w:sz w:val="26"/>
      <w:szCs w:val="26"/>
      <w:lang w:val="en-US" w:bidi="en-US"/>
    </w:rPr>
  </w:style>
  <w:style w:type="paragraph" w:customStyle="1" w:styleId="ConsPlusNonformat">
    <w:name w:val="ConsPlusNonformat"/>
    <w:rsid w:val="004E44A6"/>
    <w:pPr>
      <w:widowControl w:val="0"/>
      <w:autoSpaceDE w:val="0"/>
      <w:autoSpaceDN w:val="0"/>
      <w:adjustRightInd w:val="0"/>
    </w:pPr>
    <w:rPr>
      <w:rFonts w:ascii="Courier New" w:eastAsia="Times New Roman" w:hAnsi="Courier New" w:cs="Courier New"/>
      <w:lang w:eastAsia="ru-RU"/>
    </w:rPr>
  </w:style>
  <w:style w:type="paragraph" w:customStyle="1" w:styleId="article">
    <w:name w:val="article"/>
    <w:basedOn w:val="a"/>
    <w:rsid w:val="004E44A6"/>
    <w:pPr>
      <w:spacing w:after="232" w:line="240" w:lineRule="auto"/>
      <w:ind w:left="348"/>
    </w:pPr>
    <w:rPr>
      <w:rFonts w:ascii="Verdana" w:eastAsia="Times New Roman" w:hAnsi="Verdana" w:cs="Times New Roman"/>
      <w:color w:val="108F3E"/>
      <w:sz w:val="20"/>
      <w:szCs w:val="20"/>
      <w:lang w:val="en-US" w:eastAsia="en-US" w:bidi="en-US"/>
    </w:rPr>
  </w:style>
  <w:style w:type="paragraph" w:customStyle="1" w:styleId="western">
    <w:name w:val="western"/>
    <w:basedOn w:val="a"/>
    <w:rsid w:val="004E44A6"/>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4E44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4231</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2015-04-21T05:55:00Z</cp:lastPrinted>
  <dcterms:created xsi:type="dcterms:W3CDTF">2014-04-28T09:06:00Z</dcterms:created>
  <dcterms:modified xsi:type="dcterms:W3CDTF">2015-04-21T06:10:00Z</dcterms:modified>
</cp:coreProperties>
</file>